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9775" w14:textId="77777777" w:rsidR="00BB0431" w:rsidRDefault="00834358" w:rsidP="00F35A61">
      <w:pPr>
        <w:pStyle w:val="NoSpacing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35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F06AB9" wp14:editId="533B1EF0">
            <wp:extent cx="1805940" cy="1781534"/>
            <wp:effectExtent l="0" t="0" r="3810" b="9525"/>
            <wp:docPr id="1" name="Picture 1" descr="U:\Leadership Institute\NCLA_Leadership Institute_LOG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eadership Institute\NCLA_Leadership Institute_LOGO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58" cy="18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56F8" w14:textId="77777777" w:rsidR="00BB0431" w:rsidRDefault="00BB0431" w:rsidP="00F35A61">
      <w:pPr>
        <w:pStyle w:val="NoSpacing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9C3E69" w14:textId="22240371" w:rsidR="00D43C53" w:rsidRDefault="006E3AEB" w:rsidP="00F35A61">
      <w:pPr>
        <w:pStyle w:val="NoSpacing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D43C53" w:rsidRPr="00B81688">
        <w:rPr>
          <w:rFonts w:ascii="Arial" w:hAnsi="Arial" w:cs="Arial"/>
          <w:b/>
          <w:sz w:val="24"/>
          <w:szCs w:val="24"/>
        </w:rPr>
        <w:t xml:space="preserve"> NCLA Leadership Institute </w:t>
      </w:r>
    </w:p>
    <w:p w14:paraId="73132592" w14:textId="77777777" w:rsidR="005E34A9" w:rsidRDefault="00F35A61" w:rsidP="00381B1F">
      <w:pPr>
        <w:pStyle w:val="NoSpacing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Cultivating and Inspiring</w:t>
      </w:r>
      <w:r w:rsidRPr="00F35A61">
        <w:rPr>
          <w:rFonts w:ascii="Arial" w:hAnsi="Arial" w:cs="Arial"/>
          <w:b/>
          <w:i/>
          <w:sz w:val="24"/>
          <w:szCs w:val="24"/>
        </w:rPr>
        <w:t xml:space="preserve"> NC Library Leaders</w:t>
      </w:r>
    </w:p>
    <w:p w14:paraId="409553AA" w14:textId="77777777" w:rsidR="00C55482" w:rsidRDefault="00381B1F" w:rsidP="00C55482">
      <w:pPr>
        <w:pStyle w:val="NoSpacing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1B1F">
        <w:rPr>
          <w:rFonts w:ascii="Arial" w:hAnsi="Arial" w:cs="Arial"/>
          <w:b/>
          <w:sz w:val="24"/>
          <w:szCs w:val="24"/>
        </w:rPr>
        <w:t>Call for Applications</w:t>
      </w:r>
    </w:p>
    <w:p w14:paraId="3BB783E3" w14:textId="77777777" w:rsidR="00C55482" w:rsidRDefault="00C55482" w:rsidP="00C55482">
      <w:pPr>
        <w:pStyle w:val="NoSpacing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B8139" w14:textId="7FC92F2B" w:rsidR="00381B1F" w:rsidRDefault="00381B1F" w:rsidP="003E140D">
      <w:pPr>
        <w:pStyle w:val="NoSpacing"/>
        <w:spacing w:after="0" w:line="240" w:lineRule="auto"/>
        <w:rPr>
          <w:rFonts w:ascii="Arial" w:hAnsi="Arial" w:cs="Arial"/>
          <w:sz w:val="24"/>
          <w:szCs w:val="24"/>
        </w:rPr>
      </w:pPr>
      <w:r w:rsidRPr="000A476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North Carolina</w:t>
      </w:r>
      <w:r w:rsidRPr="000A476D">
        <w:rPr>
          <w:rFonts w:ascii="Arial" w:hAnsi="Arial" w:cs="Arial"/>
          <w:sz w:val="24"/>
          <w:szCs w:val="24"/>
        </w:rPr>
        <w:t xml:space="preserve"> Library </w:t>
      </w:r>
      <w:r w:rsidR="00910F18">
        <w:rPr>
          <w:rFonts w:ascii="Arial" w:hAnsi="Arial" w:cs="Arial"/>
          <w:sz w:val="24"/>
          <w:szCs w:val="24"/>
        </w:rPr>
        <w:t xml:space="preserve">Association (NCLA), </w:t>
      </w:r>
      <w:r w:rsidR="003E140D">
        <w:rPr>
          <w:rFonts w:ascii="Arial" w:hAnsi="Arial" w:cs="Arial"/>
          <w:sz w:val="24"/>
          <w:szCs w:val="24"/>
        </w:rPr>
        <w:t>with support from</w:t>
      </w:r>
      <w:r w:rsidRPr="000A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5E34A9">
        <w:rPr>
          <w:rFonts w:ascii="Arial" w:hAnsi="Arial" w:cs="Arial"/>
          <w:sz w:val="24"/>
          <w:szCs w:val="24"/>
        </w:rPr>
        <w:t xml:space="preserve">State Library of North </w:t>
      </w:r>
      <w:r w:rsidR="007D7B9F" w:rsidRPr="005E34A9">
        <w:rPr>
          <w:rFonts w:ascii="Arial" w:hAnsi="Arial" w:cs="Arial"/>
          <w:sz w:val="24"/>
          <w:szCs w:val="24"/>
        </w:rPr>
        <w:t>Carolina</w:t>
      </w:r>
      <w:r w:rsidR="00910F18">
        <w:rPr>
          <w:rFonts w:ascii="Arial" w:hAnsi="Arial" w:cs="Arial"/>
          <w:sz w:val="24"/>
          <w:szCs w:val="24"/>
        </w:rPr>
        <w:t xml:space="preserve">, </w:t>
      </w:r>
      <w:r w:rsidR="003E140D" w:rsidRPr="000A476D">
        <w:rPr>
          <w:rFonts w:ascii="Arial" w:hAnsi="Arial" w:cs="Arial"/>
          <w:sz w:val="24"/>
          <w:szCs w:val="24"/>
        </w:rPr>
        <w:t>is</w:t>
      </w:r>
      <w:r w:rsidRPr="000A476D">
        <w:rPr>
          <w:rFonts w:ascii="Arial" w:hAnsi="Arial" w:cs="Arial"/>
          <w:sz w:val="24"/>
          <w:szCs w:val="24"/>
        </w:rPr>
        <w:t xml:space="preserve"> pleased to issue a call</w:t>
      </w:r>
      <w:r>
        <w:rPr>
          <w:rFonts w:ascii="Arial" w:hAnsi="Arial" w:cs="Arial"/>
          <w:sz w:val="24"/>
          <w:szCs w:val="24"/>
        </w:rPr>
        <w:t xml:space="preserve"> for applications for the NCLA</w:t>
      </w:r>
      <w:r w:rsidRPr="000A476D">
        <w:rPr>
          <w:rFonts w:ascii="Arial" w:hAnsi="Arial" w:cs="Arial"/>
          <w:sz w:val="24"/>
          <w:szCs w:val="24"/>
        </w:rPr>
        <w:t xml:space="preserve"> Leadership Institute, which will be held </w:t>
      </w:r>
      <w:r w:rsidR="00910F18" w:rsidRPr="00910F18">
        <w:rPr>
          <w:rFonts w:ascii="Arial" w:hAnsi="Arial" w:cs="Arial"/>
          <w:b/>
          <w:sz w:val="24"/>
          <w:szCs w:val="24"/>
        </w:rPr>
        <w:t>September 16-19, 2020</w:t>
      </w:r>
      <w:r w:rsidR="003E140D">
        <w:rPr>
          <w:rFonts w:ascii="Arial" w:hAnsi="Arial" w:cs="Arial"/>
          <w:sz w:val="24"/>
          <w:szCs w:val="24"/>
        </w:rPr>
        <w:t xml:space="preserve"> in Black Mountain, North Carolina</w:t>
      </w:r>
      <w:r w:rsidRPr="000A476D">
        <w:rPr>
          <w:rFonts w:ascii="Arial" w:hAnsi="Arial" w:cs="Arial"/>
          <w:sz w:val="24"/>
          <w:szCs w:val="24"/>
        </w:rPr>
        <w:t xml:space="preserve">. </w:t>
      </w:r>
    </w:p>
    <w:p w14:paraId="0DA90E73" w14:textId="77777777" w:rsidR="003E140D" w:rsidRPr="00AE12F2" w:rsidRDefault="003E140D" w:rsidP="003E140D">
      <w:pPr>
        <w:pStyle w:val="NoSpacing"/>
        <w:spacing w:after="0" w:line="240" w:lineRule="auto"/>
        <w:rPr>
          <w:rFonts w:ascii="Arial" w:hAnsi="Arial" w:cs="Arial"/>
          <w:spacing w:val="6"/>
          <w:sz w:val="24"/>
          <w:szCs w:val="24"/>
        </w:rPr>
      </w:pPr>
    </w:p>
    <w:p w14:paraId="299C01BC" w14:textId="5E0E5CF5" w:rsidR="00DD3A66" w:rsidRDefault="00DD3A66" w:rsidP="005E34A9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  <w:r w:rsidRPr="0087679A">
        <w:rPr>
          <w:rFonts w:ascii="Arial" w:hAnsi="Arial" w:cs="Arial"/>
          <w:color w:val="FF0000"/>
          <w:sz w:val="24"/>
          <w:szCs w:val="24"/>
        </w:rPr>
        <w:t xml:space="preserve">Applications are due by </w:t>
      </w:r>
      <w:r w:rsidR="00F02196">
        <w:rPr>
          <w:rFonts w:ascii="Arial" w:hAnsi="Arial" w:cs="Arial"/>
          <w:color w:val="FF0000"/>
          <w:sz w:val="24"/>
          <w:szCs w:val="24"/>
        </w:rPr>
        <w:t>Friday</w:t>
      </w:r>
      <w:r w:rsidRPr="0087679A">
        <w:rPr>
          <w:rFonts w:ascii="Arial" w:hAnsi="Arial" w:cs="Arial"/>
          <w:color w:val="FF0000"/>
          <w:sz w:val="24"/>
          <w:szCs w:val="24"/>
        </w:rPr>
        <w:t xml:space="preserve">, </w:t>
      </w:r>
      <w:r w:rsidR="00910F18">
        <w:rPr>
          <w:rFonts w:ascii="Arial" w:hAnsi="Arial" w:cs="Arial"/>
          <w:color w:val="FF0000"/>
          <w:sz w:val="24"/>
          <w:szCs w:val="24"/>
        </w:rPr>
        <w:t>March 27, 2020</w:t>
      </w:r>
      <w:r w:rsidR="001F0A90">
        <w:rPr>
          <w:rFonts w:ascii="Arial" w:hAnsi="Arial" w:cs="Arial"/>
          <w:color w:val="FF0000"/>
          <w:sz w:val="24"/>
          <w:szCs w:val="24"/>
        </w:rPr>
        <w:t>.</w:t>
      </w:r>
    </w:p>
    <w:p w14:paraId="60FB465D" w14:textId="19C37310" w:rsidR="00505A4D" w:rsidRDefault="00A01AD0" w:rsidP="00505A4D">
      <w:pPr>
        <w:pStyle w:val="NoSpacing"/>
        <w:rPr>
          <w:rFonts w:ascii="Arial" w:hAnsi="Arial" w:cs="Arial"/>
          <w:sz w:val="24"/>
          <w:szCs w:val="24"/>
        </w:rPr>
      </w:pPr>
      <w:r w:rsidRPr="00DD3A66">
        <w:rPr>
          <w:rFonts w:ascii="Arial" w:hAnsi="Arial" w:cs="Arial"/>
          <w:sz w:val="24"/>
          <w:szCs w:val="24"/>
        </w:rPr>
        <w:t xml:space="preserve">The Institute is an intensive four-day residential event that will take place at </w:t>
      </w:r>
      <w:r w:rsidR="001F0A90" w:rsidRPr="001F0A90">
        <w:rPr>
          <w:rFonts w:ascii="Arial" w:hAnsi="Arial" w:cs="Arial"/>
          <w:sz w:val="24"/>
          <w:szCs w:val="24"/>
        </w:rPr>
        <w:t>Black Mountain YMCA Blue Ridge Assembly</w:t>
      </w:r>
      <w:r w:rsidR="001F0A90">
        <w:rPr>
          <w:rFonts w:ascii="Arial" w:hAnsi="Arial" w:cs="Arial"/>
          <w:sz w:val="24"/>
          <w:szCs w:val="24"/>
        </w:rPr>
        <w:t xml:space="preserve"> in Black Mountain, NC</w:t>
      </w:r>
      <w:r w:rsidRPr="00DD3A66">
        <w:rPr>
          <w:rFonts w:ascii="Arial" w:hAnsi="Arial" w:cs="Arial"/>
          <w:sz w:val="24"/>
          <w:szCs w:val="24"/>
        </w:rPr>
        <w:t xml:space="preserve">. </w:t>
      </w:r>
      <w:r w:rsidR="000915E9">
        <w:rPr>
          <w:rFonts w:ascii="Arial" w:hAnsi="Arial" w:cs="Arial"/>
          <w:sz w:val="24"/>
          <w:szCs w:val="24"/>
        </w:rPr>
        <w:t>In addition to this four-day event, p</w:t>
      </w:r>
      <w:r w:rsidR="00B0144A">
        <w:rPr>
          <w:rFonts w:ascii="Arial" w:hAnsi="Arial" w:cs="Arial"/>
          <w:sz w:val="24"/>
          <w:szCs w:val="24"/>
        </w:rPr>
        <w:t>ar</w:t>
      </w:r>
      <w:r w:rsidR="00505A4D" w:rsidRPr="00505A4D">
        <w:rPr>
          <w:rFonts w:ascii="Arial" w:hAnsi="Arial" w:cs="Arial"/>
          <w:sz w:val="24"/>
          <w:szCs w:val="24"/>
        </w:rPr>
        <w:t>ticipation in the Leadership Institute require</w:t>
      </w:r>
      <w:r w:rsidR="000915E9">
        <w:rPr>
          <w:rFonts w:ascii="Arial" w:hAnsi="Arial" w:cs="Arial"/>
          <w:sz w:val="24"/>
          <w:szCs w:val="24"/>
        </w:rPr>
        <w:t>s</w:t>
      </w:r>
      <w:r w:rsidR="00505A4D" w:rsidRPr="00505A4D">
        <w:rPr>
          <w:rFonts w:ascii="Arial" w:hAnsi="Arial" w:cs="Arial"/>
          <w:sz w:val="24"/>
          <w:szCs w:val="24"/>
        </w:rPr>
        <w:t xml:space="preserve"> </w:t>
      </w:r>
      <w:r w:rsidR="000915E9">
        <w:rPr>
          <w:rFonts w:ascii="Arial" w:hAnsi="Arial" w:cs="Arial"/>
          <w:sz w:val="24"/>
          <w:szCs w:val="24"/>
        </w:rPr>
        <w:t>the following: a one-year commitment to engage in a gr</w:t>
      </w:r>
      <w:r w:rsidR="005F56CD">
        <w:rPr>
          <w:rFonts w:ascii="Arial" w:hAnsi="Arial" w:cs="Arial"/>
          <w:sz w:val="24"/>
          <w:szCs w:val="24"/>
        </w:rPr>
        <w:t xml:space="preserve">oup mentor/mentee relationship, </w:t>
      </w:r>
      <w:r w:rsidR="008D1B0B">
        <w:rPr>
          <w:rFonts w:ascii="Arial" w:hAnsi="Arial" w:cs="Arial"/>
          <w:sz w:val="24"/>
          <w:szCs w:val="24"/>
        </w:rPr>
        <w:t>attendance at a one-</w:t>
      </w:r>
      <w:r w:rsidR="00505A4D" w:rsidRPr="00505A4D">
        <w:rPr>
          <w:rFonts w:ascii="Arial" w:hAnsi="Arial" w:cs="Arial"/>
          <w:sz w:val="24"/>
          <w:szCs w:val="24"/>
        </w:rPr>
        <w:t xml:space="preserve">day follow up session held on </w:t>
      </w:r>
      <w:r w:rsidR="005F56CD">
        <w:rPr>
          <w:rFonts w:ascii="Arial" w:hAnsi="Arial" w:cs="Arial"/>
          <w:b/>
          <w:sz w:val="24"/>
          <w:szCs w:val="24"/>
        </w:rPr>
        <w:t>April 16, 2021</w:t>
      </w:r>
      <w:r w:rsidR="00DF4258">
        <w:rPr>
          <w:rFonts w:ascii="Arial" w:hAnsi="Arial" w:cs="Arial"/>
          <w:b/>
          <w:sz w:val="24"/>
          <w:szCs w:val="24"/>
        </w:rPr>
        <w:t xml:space="preserve"> </w:t>
      </w:r>
      <w:r w:rsidR="00DF4258">
        <w:rPr>
          <w:rFonts w:ascii="Arial" w:hAnsi="Arial" w:cs="Arial"/>
          <w:sz w:val="24"/>
          <w:szCs w:val="24"/>
        </w:rPr>
        <w:t>at the Iredell County Public Library</w:t>
      </w:r>
      <w:r w:rsidR="008D1B0B">
        <w:rPr>
          <w:rFonts w:ascii="Arial" w:hAnsi="Arial" w:cs="Arial"/>
          <w:sz w:val="24"/>
          <w:szCs w:val="24"/>
        </w:rPr>
        <w:t xml:space="preserve">, </w:t>
      </w:r>
      <w:r w:rsidR="00B0144A">
        <w:rPr>
          <w:rFonts w:ascii="Arial" w:hAnsi="Arial" w:cs="Arial"/>
          <w:sz w:val="24"/>
          <w:szCs w:val="24"/>
        </w:rPr>
        <w:t xml:space="preserve">and </w:t>
      </w:r>
      <w:r w:rsidR="00505A4D" w:rsidRPr="00505A4D">
        <w:rPr>
          <w:rFonts w:ascii="Arial" w:hAnsi="Arial" w:cs="Arial"/>
          <w:sz w:val="24"/>
          <w:szCs w:val="24"/>
        </w:rPr>
        <w:t>participat</w:t>
      </w:r>
      <w:r w:rsidR="000915E9">
        <w:rPr>
          <w:rFonts w:ascii="Arial" w:hAnsi="Arial" w:cs="Arial"/>
          <w:sz w:val="24"/>
          <w:szCs w:val="24"/>
        </w:rPr>
        <w:t>ion</w:t>
      </w:r>
      <w:r w:rsidR="00505A4D" w:rsidRPr="00505A4D">
        <w:rPr>
          <w:rFonts w:ascii="Arial" w:hAnsi="Arial" w:cs="Arial"/>
          <w:sz w:val="24"/>
          <w:szCs w:val="24"/>
        </w:rPr>
        <w:t xml:space="preserve"> in the </w:t>
      </w:r>
      <w:r w:rsidR="005F56CD">
        <w:rPr>
          <w:rFonts w:ascii="Arial" w:hAnsi="Arial" w:cs="Arial"/>
          <w:sz w:val="24"/>
          <w:szCs w:val="24"/>
        </w:rPr>
        <w:t>2021</w:t>
      </w:r>
      <w:r w:rsidR="00505A4D" w:rsidRPr="00505A4D">
        <w:rPr>
          <w:rFonts w:ascii="Arial" w:hAnsi="Arial" w:cs="Arial"/>
          <w:sz w:val="24"/>
          <w:szCs w:val="24"/>
        </w:rPr>
        <w:t xml:space="preserve"> NCLA Biennial Conference</w:t>
      </w:r>
      <w:r w:rsidR="000915E9">
        <w:rPr>
          <w:rFonts w:ascii="Arial" w:hAnsi="Arial" w:cs="Arial"/>
          <w:sz w:val="24"/>
          <w:szCs w:val="24"/>
        </w:rPr>
        <w:t xml:space="preserve"> on </w:t>
      </w:r>
      <w:r w:rsidR="00505A4D" w:rsidRPr="008D1B0B">
        <w:rPr>
          <w:rFonts w:ascii="Arial" w:hAnsi="Arial" w:cs="Arial"/>
          <w:b/>
          <w:sz w:val="24"/>
          <w:szCs w:val="24"/>
        </w:rPr>
        <w:t xml:space="preserve">October </w:t>
      </w:r>
      <w:r w:rsidR="005F56CD" w:rsidRPr="008D1B0B">
        <w:rPr>
          <w:rFonts w:ascii="Arial" w:hAnsi="Arial" w:cs="Arial"/>
          <w:b/>
          <w:sz w:val="24"/>
          <w:szCs w:val="24"/>
        </w:rPr>
        <w:t>19-22, 2021</w:t>
      </w:r>
      <w:r w:rsidR="00505A4D" w:rsidRPr="00505A4D">
        <w:rPr>
          <w:rFonts w:ascii="Arial" w:hAnsi="Arial" w:cs="Arial"/>
          <w:sz w:val="24"/>
          <w:szCs w:val="24"/>
        </w:rPr>
        <w:t xml:space="preserve"> </w:t>
      </w:r>
      <w:r w:rsidR="00505A4D">
        <w:rPr>
          <w:rFonts w:ascii="Arial" w:hAnsi="Arial" w:cs="Arial"/>
          <w:sz w:val="24"/>
          <w:szCs w:val="24"/>
        </w:rPr>
        <w:t xml:space="preserve">in </w:t>
      </w:r>
      <w:r w:rsidR="00DF4258">
        <w:rPr>
          <w:rFonts w:ascii="Arial" w:hAnsi="Arial" w:cs="Arial"/>
          <w:sz w:val="24"/>
          <w:szCs w:val="24"/>
        </w:rPr>
        <w:t xml:space="preserve">at the Benton Convention Center in </w:t>
      </w:r>
      <w:r w:rsidR="00505A4D">
        <w:rPr>
          <w:rFonts w:ascii="Arial" w:hAnsi="Arial" w:cs="Arial"/>
          <w:sz w:val="24"/>
          <w:szCs w:val="24"/>
        </w:rPr>
        <w:t>Winston-Salem.</w:t>
      </w:r>
    </w:p>
    <w:p w14:paraId="22C7390D" w14:textId="7CDE5B1D" w:rsidR="00DD3A66" w:rsidRPr="000A476D" w:rsidRDefault="00DD3A66" w:rsidP="00505A4D">
      <w:pPr>
        <w:pStyle w:val="NoSpacing"/>
        <w:rPr>
          <w:rFonts w:ascii="Arial" w:hAnsi="Arial" w:cs="Arial"/>
          <w:sz w:val="24"/>
          <w:szCs w:val="24"/>
        </w:rPr>
      </w:pPr>
      <w:r w:rsidRPr="000A476D">
        <w:rPr>
          <w:rFonts w:ascii="Arial" w:hAnsi="Arial" w:cs="Arial"/>
          <w:sz w:val="24"/>
          <w:szCs w:val="24"/>
        </w:rPr>
        <w:t>We look forward to th</w:t>
      </w:r>
      <w:r>
        <w:rPr>
          <w:rFonts w:ascii="Arial" w:hAnsi="Arial" w:cs="Arial"/>
          <w:sz w:val="24"/>
          <w:szCs w:val="24"/>
        </w:rPr>
        <w:t>is</w:t>
      </w:r>
      <w:r w:rsidRPr="000A476D">
        <w:rPr>
          <w:rFonts w:ascii="Arial" w:hAnsi="Arial" w:cs="Arial"/>
          <w:sz w:val="24"/>
          <w:szCs w:val="24"/>
        </w:rPr>
        <w:t xml:space="preserve"> experience with a new group of future </w:t>
      </w:r>
      <w:r>
        <w:rPr>
          <w:rFonts w:ascii="Arial" w:hAnsi="Arial" w:cs="Arial"/>
          <w:sz w:val="24"/>
          <w:szCs w:val="24"/>
        </w:rPr>
        <w:t xml:space="preserve">North Carolina library leaders. </w:t>
      </w:r>
      <w:r w:rsidR="000915E9">
        <w:rPr>
          <w:rFonts w:ascii="Arial" w:hAnsi="Arial" w:cs="Arial"/>
          <w:sz w:val="24"/>
          <w:szCs w:val="24"/>
        </w:rPr>
        <w:t>A typical cohort con</w:t>
      </w:r>
      <w:r w:rsidR="005E5201">
        <w:rPr>
          <w:rFonts w:ascii="Arial" w:hAnsi="Arial" w:cs="Arial"/>
          <w:sz w:val="24"/>
          <w:szCs w:val="24"/>
        </w:rPr>
        <w:t xml:space="preserve">sists of about 24 participants </w:t>
      </w:r>
      <w:r w:rsidR="000915E9">
        <w:rPr>
          <w:rFonts w:ascii="Arial" w:hAnsi="Arial" w:cs="Arial"/>
          <w:sz w:val="24"/>
          <w:szCs w:val="24"/>
        </w:rPr>
        <w:t>s</w:t>
      </w:r>
      <w:r w:rsidRPr="000A476D">
        <w:rPr>
          <w:rFonts w:ascii="Arial" w:hAnsi="Arial" w:cs="Arial"/>
          <w:sz w:val="24"/>
          <w:szCs w:val="24"/>
        </w:rPr>
        <w:t>elected through a competitive application process</w:t>
      </w:r>
      <w:r w:rsidR="00E04F4E">
        <w:rPr>
          <w:rFonts w:ascii="Arial" w:hAnsi="Arial" w:cs="Arial"/>
          <w:sz w:val="24"/>
          <w:szCs w:val="24"/>
        </w:rPr>
        <w:t>. Multiple applicants from the same institution or system will be considered</w:t>
      </w:r>
      <w:r w:rsidRPr="000A476D">
        <w:rPr>
          <w:rFonts w:ascii="Arial" w:hAnsi="Arial" w:cs="Arial"/>
          <w:sz w:val="24"/>
          <w:szCs w:val="24"/>
        </w:rPr>
        <w:t xml:space="preserve">. </w:t>
      </w:r>
    </w:p>
    <w:p w14:paraId="4FE46457" w14:textId="77777777" w:rsidR="00DD3A66" w:rsidRPr="000A476D" w:rsidRDefault="00DD3A66" w:rsidP="00DD3A66">
      <w:pPr>
        <w:spacing w:line="240" w:lineRule="auto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Mission</w:t>
      </w:r>
    </w:p>
    <w:p w14:paraId="07EA356D" w14:textId="2C9084B0" w:rsidR="00DD3A66" w:rsidRPr="0087679A" w:rsidRDefault="00DD3A66" w:rsidP="00DD3A66">
      <w:pPr>
        <w:spacing w:line="240" w:lineRule="auto"/>
        <w:rPr>
          <w:rFonts w:ascii="Arial" w:hAnsi="Arial" w:cs="Arial"/>
          <w:sz w:val="24"/>
          <w:szCs w:val="24"/>
        </w:rPr>
      </w:pPr>
      <w:r w:rsidRPr="0087679A">
        <w:rPr>
          <w:rFonts w:ascii="Arial" w:hAnsi="Arial" w:cs="Arial"/>
          <w:sz w:val="24"/>
          <w:szCs w:val="24"/>
        </w:rPr>
        <w:t>The mission of the North Carolina Library Association (NCLA) Leadership Institute is to create opportunities for learning and skill building</w:t>
      </w:r>
      <w:r w:rsidR="005E5201">
        <w:rPr>
          <w:rFonts w:ascii="Arial" w:hAnsi="Arial" w:cs="Arial"/>
          <w:sz w:val="24"/>
          <w:szCs w:val="24"/>
        </w:rPr>
        <w:t xml:space="preserve"> in leadership and mentoring. </w:t>
      </w:r>
      <w:r w:rsidRPr="0087679A">
        <w:rPr>
          <w:rFonts w:ascii="Arial" w:hAnsi="Arial" w:cs="Arial"/>
          <w:sz w:val="24"/>
          <w:szCs w:val="24"/>
        </w:rPr>
        <w:t>The Institute will cultivate an improved un</w:t>
      </w:r>
      <w:r w:rsidR="005E5201">
        <w:rPr>
          <w:rFonts w:ascii="Arial" w:hAnsi="Arial" w:cs="Arial"/>
          <w:sz w:val="24"/>
          <w:szCs w:val="24"/>
        </w:rPr>
        <w:t xml:space="preserve">derstanding of self and others </w:t>
      </w:r>
      <w:r w:rsidRPr="0087679A">
        <w:rPr>
          <w:rFonts w:ascii="Arial" w:hAnsi="Arial" w:cs="Arial"/>
          <w:sz w:val="24"/>
          <w:szCs w:val="24"/>
        </w:rPr>
        <w:t>while inspiring participants to serve in leadership roles within</w:t>
      </w:r>
      <w:r w:rsidR="005E5201">
        <w:rPr>
          <w:rFonts w:ascii="Arial" w:hAnsi="Arial" w:cs="Arial"/>
          <w:sz w:val="24"/>
          <w:szCs w:val="24"/>
        </w:rPr>
        <w:t xml:space="preserve"> the profession at local, state, </w:t>
      </w:r>
      <w:r w:rsidRPr="0087679A">
        <w:rPr>
          <w:rFonts w:ascii="Arial" w:hAnsi="Arial" w:cs="Arial"/>
          <w:sz w:val="24"/>
          <w:szCs w:val="24"/>
        </w:rPr>
        <w:t>and national levels.</w:t>
      </w:r>
    </w:p>
    <w:p w14:paraId="3F104594" w14:textId="77777777" w:rsidR="00DD3A66" w:rsidRPr="000A476D" w:rsidRDefault="00DD3A66" w:rsidP="00DD3A66">
      <w:pPr>
        <w:spacing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0A476D">
        <w:rPr>
          <w:rFonts w:ascii="Arial" w:hAnsi="Arial" w:cs="Arial"/>
          <w:i/>
          <w:sz w:val="24"/>
          <w:szCs w:val="24"/>
        </w:rPr>
        <w:t>Eligibility</w:t>
      </w:r>
    </w:p>
    <w:p w14:paraId="40300093" w14:textId="6C547227" w:rsidR="00AD4C70" w:rsidRDefault="00AD4C70" w:rsidP="00AD4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C70">
        <w:rPr>
          <w:rFonts w:ascii="Arial" w:hAnsi="Arial" w:cs="Arial"/>
          <w:sz w:val="24"/>
          <w:szCs w:val="24"/>
        </w:rPr>
        <w:t>To participate i</w:t>
      </w:r>
      <w:r w:rsidR="00A634A2">
        <w:rPr>
          <w:rFonts w:ascii="Arial" w:hAnsi="Arial" w:cs="Arial"/>
          <w:sz w:val="24"/>
          <w:szCs w:val="24"/>
        </w:rPr>
        <w:t xml:space="preserve">n the NCLA Leadership Institute, </w:t>
      </w:r>
      <w:r w:rsidRPr="00AD4C70">
        <w:rPr>
          <w:rFonts w:ascii="Arial" w:hAnsi="Arial" w:cs="Arial"/>
          <w:sz w:val="24"/>
          <w:szCs w:val="24"/>
        </w:rPr>
        <w:t xml:space="preserve">you must be (1) a member of NCLA and (2) currently employed by a North Carolina library. </w:t>
      </w:r>
      <w:r w:rsidR="00C80286">
        <w:rPr>
          <w:rFonts w:ascii="Arial" w:hAnsi="Arial" w:cs="Arial"/>
          <w:sz w:val="24"/>
          <w:szCs w:val="24"/>
        </w:rPr>
        <w:t>We are seeking participants who desire to grow and positively influence the profession</w:t>
      </w:r>
      <w:r w:rsidR="00A634A2">
        <w:rPr>
          <w:rFonts w:ascii="Arial" w:hAnsi="Arial" w:cs="Arial"/>
          <w:sz w:val="24"/>
          <w:szCs w:val="24"/>
        </w:rPr>
        <w:t>. All i</w:t>
      </w:r>
      <w:r w:rsidRPr="00AD4C70">
        <w:rPr>
          <w:rFonts w:ascii="Arial" w:hAnsi="Arial" w:cs="Arial"/>
          <w:sz w:val="24"/>
          <w:szCs w:val="24"/>
        </w:rPr>
        <w:t xml:space="preserve">nterested librarians and library staff are </w:t>
      </w:r>
      <w:r w:rsidRPr="00AD4C70">
        <w:rPr>
          <w:rFonts w:ascii="Arial" w:hAnsi="Arial" w:cs="Arial"/>
          <w:sz w:val="24"/>
          <w:szCs w:val="24"/>
        </w:rPr>
        <w:t>encouraged to apply.</w:t>
      </w:r>
    </w:p>
    <w:p w14:paraId="37E8B3B7" w14:textId="0C92CBE4" w:rsidR="00AD4C70" w:rsidRPr="00AD4C70" w:rsidRDefault="00AD4C70" w:rsidP="00AD4C70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AD4C70">
        <w:rPr>
          <w:rFonts w:ascii="Arial" w:hAnsi="Arial" w:cs="Arial"/>
          <w:sz w:val="24"/>
          <w:szCs w:val="24"/>
        </w:rPr>
        <w:t xml:space="preserve"> </w:t>
      </w:r>
    </w:p>
    <w:p w14:paraId="2AFAEB5B" w14:textId="76A49E0D" w:rsidR="00DD3A66" w:rsidRPr="000A476D" w:rsidRDefault="00DD3A66" w:rsidP="00AD4C70">
      <w:pPr>
        <w:spacing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0A476D">
        <w:rPr>
          <w:rFonts w:ascii="Arial" w:hAnsi="Arial" w:cs="Arial"/>
          <w:i/>
          <w:sz w:val="24"/>
          <w:szCs w:val="24"/>
        </w:rPr>
        <w:t>Project Component</w:t>
      </w:r>
    </w:p>
    <w:p w14:paraId="309ED2F1" w14:textId="667417E3" w:rsidR="00DD3A66" w:rsidRDefault="00DD3A66" w:rsidP="00152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476D">
        <w:rPr>
          <w:rFonts w:ascii="Arial" w:hAnsi="Arial" w:cs="Arial"/>
          <w:sz w:val="24"/>
          <w:szCs w:val="24"/>
        </w:rPr>
        <w:t xml:space="preserve">An integral part of the </w:t>
      </w:r>
      <w:r>
        <w:rPr>
          <w:rFonts w:ascii="Arial" w:hAnsi="Arial" w:cs="Arial"/>
          <w:sz w:val="24"/>
          <w:szCs w:val="24"/>
        </w:rPr>
        <w:t>NCLA</w:t>
      </w:r>
      <w:r w:rsidRPr="000A476D">
        <w:rPr>
          <w:rFonts w:ascii="Arial" w:hAnsi="Arial" w:cs="Arial"/>
          <w:sz w:val="24"/>
          <w:szCs w:val="24"/>
        </w:rPr>
        <w:t xml:space="preserve"> Leadership </w:t>
      </w:r>
      <w:r w:rsidR="00D43C53">
        <w:rPr>
          <w:rFonts w:ascii="Arial" w:hAnsi="Arial" w:cs="Arial"/>
          <w:sz w:val="24"/>
          <w:szCs w:val="24"/>
        </w:rPr>
        <w:t>Institute</w:t>
      </w:r>
      <w:r w:rsidRPr="000A476D">
        <w:rPr>
          <w:rFonts w:ascii="Arial" w:hAnsi="Arial" w:cs="Arial"/>
          <w:sz w:val="24"/>
          <w:szCs w:val="24"/>
        </w:rPr>
        <w:t xml:space="preserve"> is the selection by the participant and the sponsoring library of a project that will engage the participant for up to a year after the Institute. </w:t>
      </w:r>
      <w:r w:rsidR="00F02196">
        <w:rPr>
          <w:rFonts w:ascii="Arial" w:hAnsi="Arial" w:cs="Arial"/>
          <w:sz w:val="24"/>
          <w:szCs w:val="24"/>
        </w:rPr>
        <w:t xml:space="preserve">Participants are expected to work with their library administrators in advance of the </w:t>
      </w:r>
      <w:r w:rsidR="00F02196">
        <w:rPr>
          <w:rFonts w:ascii="Arial" w:hAnsi="Arial" w:cs="Arial"/>
          <w:sz w:val="24"/>
          <w:szCs w:val="24"/>
        </w:rPr>
        <w:lastRenderedPageBreak/>
        <w:t xml:space="preserve">Institute on the identification of possible projects. The projects should be developed by the participants in response to community </w:t>
      </w:r>
      <w:r w:rsidR="00E831F0">
        <w:rPr>
          <w:rFonts w:ascii="Arial" w:hAnsi="Arial" w:cs="Arial"/>
          <w:sz w:val="24"/>
          <w:szCs w:val="24"/>
        </w:rPr>
        <w:t xml:space="preserve">and/or organizational </w:t>
      </w:r>
      <w:r w:rsidR="00F02196">
        <w:rPr>
          <w:rFonts w:ascii="Arial" w:hAnsi="Arial" w:cs="Arial"/>
          <w:sz w:val="24"/>
          <w:szCs w:val="24"/>
        </w:rPr>
        <w:t xml:space="preserve">needs and approved and supported by the library but should not be assigned by the library. </w:t>
      </w:r>
    </w:p>
    <w:p w14:paraId="0EC545D2" w14:textId="77777777" w:rsidR="00152022" w:rsidRPr="000A476D" w:rsidRDefault="00152022" w:rsidP="00152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E7FB09" w14:textId="41144169" w:rsidR="00DD3A66" w:rsidRDefault="00DD3A66" w:rsidP="00DD3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0A476D">
        <w:rPr>
          <w:rFonts w:ascii="Arial" w:hAnsi="Arial" w:cs="Arial"/>
          <w:sz w:val="24"/>
          <w:szCs w:val="24"/>
        </w:rPr>
        <w:t xml:space="preserve"> application does </w:t>
      </w:r>
      <w:r w:rsidRPr="000A476D">
        <w:rPr>
          <w:rFonts w:ascii="Arial" w:hAnsi="Arial" w:cs="Arial"/>
          <w:b/>
          <w:sz w:val="24"/>
          <w:szCs w:val="24"/>
        </w:rPr>
        <w:t>not</w:t>
      </w:r>
      <w:r w:rsidRPr="000A476D">
        <w:rPr>
          <w:rFonts w:ascii="Arial" w:hAnsi="Arial" w:cs="Arial"/>
          <w:sz w:val="24"/>
          <w:szCs w:val="24"/>
        </w:rPr>
        <w:t xml:space="preserve"> include the identification and preliminary design of a project</w:t>
      </w:r>
      <w:r>
        <w:rPr>
          <w:rFonts w:ascii="Arial" w:hAnsi="Arial" w:cs="Arial"/>
          <w:sz w:val="24"/>
          <w:szCs w:val="24"/>
        </w:rPr>
        <w:t>.  T</w:t>
      </w:r>
      <w:r w:rsidRPr="000A476D">
        <w:rPr>
          <w:rFonts w:ascii="Arial" w:hAnsi="Arial" w:cs="Arial"/>
          <w:sz w:val="24"/>
          <w:szCs w:val="24"/>
        </w:rPr>
        <w:t xml:space="preserve">he projects will not be a major focus during the </w:t>
      </w:r>
      <w:r>
        <w:rPr>
          <w:rFonts w:ascii="Arial" w:hAnsi="Arial" w:cs="Arial"/>
          <w:sz w:val="24"/>
          <w:szCs w:val="24"/>
        </w:rPr>
        <w:t xml:space="preserve">residential portion of the Institute but they will be addressed through discussion of </w:t>
      </w:r>
      <w:r w:rsidRPr="000A476D">
        <w:rPr>
          <w:rFonts w:ascii="Arial" w:hAnsi="Arial" w:cs="Arial"/>
          <w:sz w:val="24"/>
          <w:szCs w:val="24"/>
        </w:rPr>
        <w:t>project design</w:t>
      </w:r>
      <w:r>
        <w:rPr>
          <w:rFonts w:ascii="Arial" w:hAnsi="Arial" w:cs="Arial"/>
          <w:sz w:val="24"/>
          <w:szCs w:val="24"/>
        </w:rPr>
        <w:t xml:space="preserve"> ideas and the o</w:t>
      </w:r>
      <w:r w:rsidRPr="000A476D">
        <w:rPr>
          <w:rFonts w:ascii="Arial" w:hAnsi="Arial" w:cs="Arial"/>
          <w:sz w:val="24"/>
          <w:szCs w:val="24"/>
        </w:rPr>
        <w:t>pportunity to talk to the Institute facilitators and mentors.</w:t>
      </w:r>
    </w:p>
    <w:p w14:paraId="10966DF3" w14:textId="77777777" w:rsidR="00D43C53" w:rsidRDefault="00D43C53" w:rsidP="00D43C53">
      <w:pPr>
        <w:widowControl w:val="0"/>
        <w:autoSpaceDE w:val="0"/>
        <w:autoSpaceDN w:val="0"/>
        <w:adjustRightInd w:val="0"/>
        <w:spacing w:after="0" w:line="240" w:lineRule="auto"/>
      </w:pPr>
    </w:p>
    <w:p w14:paraId="7604C968" w14:textId="77777777" w:rsidR="00DD3A66" w:rsidRPr="000A476D" w:rsidRDefault="00DD3A66" w:rsidP="00DD3A66">
      <w:pPr>
        <w:spacing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0A476D">
        <w:rPr>
          <w:rFonts w:ascii="Arial" w:hAnsi="Arial" w:cs="Arial"/>
          <w:i/>
          <w:sz w:val="24"/>
          <w:szCs w:val="24"/>
        </w:rPr>
        <w:t>Fees</w:t>
      </w:r>
    </w:p>
    <w:p w14:paraId="30AF9B96" w14:textId="5025A808" w:rsidR="00F35A61" w:rsidRPr="00584135" w:rsidRDefault="00DD3A66" w:rsidP="00BB0431">
      <w:pPr>
        <w:spacing w:line="240" w:lineRule="auto"/>
        <w:rPr>
          <w:rFonts w:ascii="Arial" w:hAnsi="Arial" w:cs="Arial"/>
          <w:spacing w:val="6"/>
          <w:sz w:val="24"/>
          <w:szCs w:val="24"/>
        </w:rPr>
      </w:pPr>
      <w:r w:rsidRPr="000A476D">
        <w:rPr>
          <w:rFonts w:ascii="Arial" w:hAnsi="Arial" w:cs="Arial"/>
          <w:sz w:val="24"/>
          <w:szCs w:val="24"/>
        </w:rPr>
        <w:t>Cost of the Institute, which includes registrati</w:t>
      </w:r>
      <w:r w:rsidR="00895550">
        <w:rPr>
          <w:rFonts w:ascii="Arial" w:hAnsi="Arial" w:cs="Arial"/>
          <w:sz w:val="24"/>
          <w:szCs w:val="24"/>
        </w:rPr>
        <w:t>on, housing and all meals, is $</w:t>
      </w:r>
      <w:r w:rsidR="00115BC0">
        <w:rPr>
          <w:rFonts w:ascii="Arial" w:hAnsi="Arial" w:cs="Arial"/>
          <w:sz w:val="24"/>
          <w:szCs w:val="24"/>
        </w:rPr>
        <w:t>450</w:t>
      </w:r>
      <w:r w:rsidR="00162642">
        <w:rPr>
          <w:rFonts w:ascii="Arial" w:hAnsi="Arial" w:cs="Arial"/>
          <w:sz w:val="24"/>
          <w:szCs w:val="24"/>
        </w:rPr>
        <w:t>*</w:t>
      </w:r>
      <w:r w:rsidRPr="000A476D">
        <w:rPr>
          <w:rFonts w:ascii="Arial" w:hAnsi="Arial" w:cs="Arial"/>
          <w:sz w:val="24"/>
          <w:szCs w:val="24"/>
        </w:rPr>
        <w:t xml:space="preserve">. </w:t>
      </w:r>
      <w:r w:rsidR="00F02196">
        <w:rPr>
          <w:rFonts w:ascii="Arial" w:hAnsi="Arial" w:cs="Arial"/>
          <w:sz w:val="24"/>
          <w:szCs w:val="24"/>
        </w:rPr>
        <w:t>It is preferred that in</w:t>
      </w:r>
      <w:r w:rsidR="00850E54">
        <w:rPr>
          <w:rFonts w:ascii="Arial" w:hAnsi="Arial" w:cs="Arial"/>
          <w:sz w:val="24"/>
          <w:szCs w:val="24"/>
        </w:rPr>
        <w:t xml:space="preserve">stitutional support be provided; </w:t>
      </w:r>
      <w:r w:rsidR="00F02196">
        <w:rPr>
          <w:rFonts w:ascii="Arial" w:hAnsi="Arial" w:cs="Arial"/>
          <w:sz w:val="24"/>
          <w:szCs w:val="24"/>
        </w:rPr>
        <w:t xml:space="preserve">however, scholarship opportunities may be available through NCLA sections for those unable to </w:t>
      </w:r>
      <w:r w:rsidR="00005075">
        <w:rPr>
          <w:rFonts w:ascii="Arial" w:hAnsi="Arial" w:cs="Arial"/>
          <w:sz w:val="24"/>
          <w:szCs w:val="24"/>
        </w:rPr>
        <w:t xml:space="preserve">secure financial support. </w:t>
      </w:r>
      <w:r w:rsidR="00F02196">
        <w:rPr>
          <w:rFonts w:ascii="Arial" w:hAnsi="Arial" w:cs="Arial"/>
          <w:sz w:val="24"/>
          <w:szCs w:val="24"/>
        </w:rPr>
        <w:t>P</w:t>
      </w:r>
      <w:r w:rsidRPr="000A476D">
        <w:rPr>
          <w:rFonts w:ascii="Arial" w:hAnsi="Arial" w:cs="Arial"/>
          <w:sz w:val="24"/>
          <w:szCs w:val="24"/>
        </w:rPr>
        <w:t>articipants and/or their libraries are responsible for transportation to and from the Institute.</w:t>
      </w:r>
      <w:r w:rsidR="00850E54">
        <w:rPr>
          <w:rFonts w:ascii="Arial" w:hAnsi="Arial" w:cs="Arial"/>
          <w:sz w:val="24"/>
          <w:szCs w:val="24"/>
        </w:rPr>
        <w:t xml:space="preserve"> </w:t>
      </w:r>
      <w:r w:rsidR="00F35A61" w:rsidRPr="00584135">
        <w:rPr>
          <w:rFonts w:ascii="Arial" w:hAnsi="Arial" w:cs="Arial"/>
          <w:spacing w:val="5"/>
          <w:sz w:val="24"/>
          <w:szCs w:val="24"/>
        </w:rPr>
        <w:t>The fee does not co</w:t>
      </w:r>
      <w:r w:rsidR="00F35A61">
        <w:rPr>
          <w:rFonts w:ascii="Arial" w:hAnsi="Arial" w:cs="Arial"/>
          <w:spacing w:val="5"/>
          <w:sz w:val="24"/>
          <w:szCs w:val="24"/>
        </w:rPr>
        <w:t xml:space="preserve">ver </w:t>
      </w:r>
      <w:r w:rsidR="00BB0431">
        <w:rPr>
          <w:rFonts w:ascii="Arial" w:hAnsi="Arial" w:cs="Arial"/>
          <w:spacing w:val="5"/>
          <w:sz w:val="24"/>
          <w:szCs w:val="24"/>
        </w:rPr>
        <w:t>registration for</w:t>
      </w:r>
      <w:r w:rsidR="00F35A61" w:rsidRPr="00584135">
        <w:rPr>
          <w:rFonts w:ascii="Arial" w:hAnsi="Arial" w:cs="Arial"/>
          <w:spacing w:val="5"/>
          <w:sz w:val="24"/>
          <w:szCs w:val="24"/>
        </w:rPr>
        <w:t xml:space="preserve"> </w:t>
      </w:r>
      <w:r w:rsidR="00906ECC">
        <w:rPr>
          <w:rFonts w:ascii="Arial" w:hAnsi="Arial" w:cs="Arial"/>
          <w:spacing w:val="4"/>
          <w:sz w:val="24"/>
          <w:szCs w:val="24"/>
        </w:rPr>
        <w:t>the 2021</w:t>
      </w:r>
      <w:r w:rsidR="00F35A61" w:rsidRPr="00584135">
        <w:rPr>
          <w:rFonts w:ascii="Arial" w:hAnsi="Arial" w:cs="Arial"/>
          <w:spacing w:val="4"/>
          <w:sz w:val="24"/>
          <w:szCs w:val="24"/>
        </w:rPr>
        <w:t xml:space="preserve"> NCLA </w:t>
      </w:r>
      <w:r w:rsidR="00DB292A">
        <w:rPr>
          <w:rFonts w:ascii="Arial" w:hAnsi="Arial" w:cs="Arial"/>
          <w:spacing w:val="4"/>
          <w:sz w:val="24"/>
          <w:szCs w:val="24"/>
        </w:rPr>
        <w:t xml:space="preserve">Biennial </w:t>
      </w:r>
      <w:r w:rsidR="00F35A61" w:rsidRPr="00584135">
        <w:rPr>
          <w:rFonts w:ascii="Arial" w:hAnsi="Arial" w:cs="Arial"/>
          <w:spacing w:val="4"/>
          <w:sz w:val="24"/>
          <w:szCs w:val="24"/>
        </w:rPr>
        <w:t>Conference to showcase results of Le</w:t>
      </w:r>
      <w:r w:rsidR="00F35A61">
        <w:rPr>
          <w:rFonts w:ascii="Arial" w:hAnsi="Arial" w:cs="Arial"/>
          <w:spacing w:val="4"/>
          <w:sz w:val="24"/>
          <w:szCs w:val="24"/>
        </w:rPr>
        <w:t xml:space="preserve">adership Institute projects </w:t>
      </w:r>
      <w:r w:rsidR="00BB0431">
        <w:rPr>
          <w:rFonts w:ascii="Arial" w:hAnsi="Arial" w:cs="Arial"/>
          <w:spacing w:val="4"/>
          <w:sz w:val="24"/>
          <w:szCs w:val="24"/>
        </w:rPr>
        <w:t>or</w:t>
      </w:r>
      <w:r w:rsidR="00F35A61" w:rsidRPr="00584135">
        <w:rPr>
          <w:rFonts w:ascii="Arial" w:hAnsi="Arial" w:cs="Arial"/>
          <w:spacing w:val="4"/>
          <w:sz w:val="24"/>
          <w:szCs w:val="24"/>
        </w:rPr>
        <w:t xml:space="preserve"> the </w:t>
      </w:r>
      <w:r w:rsidR="00F35A61" w:rsidRPr="00584135">
        <w:rPr>
          <w:rFonts w:ascii="Arial" w:hAnsi="Arial" w:cs="Arial"/>
          <w:spacing w:val="3"/>
          <w:sz w:val="24"/>
          <w:szCs w:val="24"/>
        </w:rPr>
        <w:t xml:space="preserve">cost </w:t>
      </w:r>
      <w:r w:rsidR="00BB0431">
        <w:rPr>
          <w:rFonts w:ascii="Arial" w:hAnsi="Arial" w:cs="Arial"/>
          <w:spacing w:val="3"/>
          <w:sz w:val="24"/>
          <w:szCs w:val="24"/>
        </w:rPr>
        <w:t xml:space="preserve">for </w:t>
      </w:r>
      <w:r w:rsidR="00F35A61" w:rsidRPr="00584135">
        <w:rPr>
          <w:rFonts w:ascii="Arial" w:hAnsi="Arial" w:cs="Arial"/>
          <w:spacing w:val="3"/>
          <w:sz w:val="24"/>
          <w:szCs w:val="24"/>
        </w:rPr>
        <w:t>time and resources needed to design and implement projects</w:t>
      </w:r>
      <w:r w:rsidR="00F35A61" w:rsidRPr="00584135">
        <w:rPr>
          <w:rFonts w:ascii="Arial" w:hAnsi="Arial" w:cs="Arial"/>
          <w:spacing w:val="6"/>
          <w:sz w:val="24"/>
          <w:szCs w:val="24"/>
        </w:rPr>
        <w:t>.</w:t>
      </w:r>
    </w:p>
    <w:p w14:paraId="5BF08642" w14:textId="77777777" w:rsidR="00DB292A" w:rsidRDefault="00895550" w:rsidP="00C55482">
      <w:pPr>
        <w:rPr>
          <w:rFonts w:ascii="Arial" w:hAnsi="Arial" w:cs="Arial"/>
          <w:i/>
        </w:rPr>
      </w:pPr>
      <w:r w:rsidRPr="00C55482">
        <w:rPr>
          <w:rFonts w:ascii="Arial" w:hAnsi="Arial" w:cs="Arial"/>
          <w:i/>
          <w:sz w:val="16"/>
          <w:szCs w:val="16"/>
        </w:rPr>
        <w:t>*Due to the generosity of the State Library of North Carolina, NCLA is able to offer a reduced tuition for the Leadership Institute.</w:t>
      </w:r>
    </w:p>
    <w:p w14:paraId="0FDEE720" w14:textId="77777777" w:rsidR="00E831F0" w:rsidRDefault="00E831F0">
      <w:pPr>
        <w:rPr>
          <w:rFonts w:ascii="Arial" w:hAnsi="Arial" w:cs="Arial"/>
          <w:b/>
          <w:sz w:val="24"/>
          <w:szCs w:val="24"/>
        </w:rPr>
      </w:pPr>
    </w:p>
    <w:p w14:paraId="110D0E0A" w14:textId="77777777" w:rsidR="002518A2" w:rsidRPr="0077319C" w:rsidRDefault="002518A2" w:rsidP="002518A2">
      <w:pPr>
        <w:jc w:val="center"/>
        <w:rPr>
          <w:rFonts w:ascii="Arial" w:hAnsi="Arial" w:cs="Arial"/>
          <w:b/>
          <w:sz w:val="24"/>
          <w:szCs w:val="24"/>
        </w:rPr>
      </w:pPr>
      <w:r w:rsidRPr="0077319C">
        <w:rPr>
          <w:rFonts w:ascii="Arial" w:hAnsi="Arial" w:cs="Arial"/>
          <w:b/>
          <w:sz w:val="24"/>
          <w:szCs w:val="24"/>
        </w:rPr>
        <w:t xml:space="preserve">APPLICATION </w:t>
      </w:r>
      <w:r w:rsidR="00745D2F">
        <w:rPr>
          <w:rFonts w:ascii="Arial" w:hAnsi="Arial" w:cs="Arial"/>
          <w:b/>
          <w:sz w:val="24"/>
          <w:szCs w:val="24"/>
        </w:rPr>
        <w:t xml:space="preserve">MATERIALS </w:t>
      </w:r>
      <w:r w:rsidRPr="0077319C">
        <w:rPr>
          <w:rFonts w:ascii="Arial" w:hAnsi="Arial" w:cs="Arial"/>
          <w:b/>
          <w:sz w:val="24"/>
          <w:szCs w:val="24"/>
        </w:rPr>
        <w:t>AND SELECTION PROCESS</w:t>
      </w:r>
    </w:p>
    <w:p w14:paraId="3CE04596" w14:textId="77777777" w:rsidR="003E64C6" w:rsidRPr="003E64C6" w:rsidRDefault="003E64C6" w:rsidP="003E64C6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E64C6">
        <w:rPr>
          <w:rFonts w:ascii="Arial" w:hAnsi="Arial" w:cs="Arial"/>
          <w:b/>
          <w:i/>
          <w:sz w:val="24"/>
          <w:szCs w:val="24"/>
        </w:rPr>
        <w:t>Application Materials</w:t>
      </w:r>
    </w:p>
    <w:p w14:paraId="02DA6EED" w14:textId="77777777" w:rsidR="003E64C6" w:rsidRPr="00E831F0" w:rsidRDefault="003E64C6" w:rsidP="003E64C6">
      <w:pPr>
        <w:pStyle w:val="NoSpacing"/>
        <w:rPr>
          <w:rFonts w:ascii="Arial" w:hAnsi="Arial" w:cs="Arial"/>
          <w:sz w:val="24"/>
          <w:szCs w:val="24"/>
        </w:rPr>
      </w:pPr>
      <w:r w:rsidRPr="00E831F0">
        <w:rPr>
          <w:rFonts w:ascii="Arial" w:hAnsi="Arial" w:cs="Arial"/>
          <w:sz w:val="24"/>
          <w:szCs w:val="24"/>
        </w:rPr>
        <w:t>Please provide the following as application for the NCLA Leadership Institute:</w:t>
      </w:r>
    </w:p>
    <w:p w14:paraId="10DE2F00" w14:textId="77777777" w:rsidR="003E64C6" w:rsidRPr="00E831F0" w:rsidRDefault="003E64C6" w:rsidP="00E831F0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831F0">
        <w:rPr>
          <w:rFonts w:ascii="Arial" w:hAnsi="Arial" w:cs="Arial"/>
          <w:sz w:val="24"/>
          <w:szCs w:val="24"/>
        </w:rPr>
        <w:t xml:space="preserve">Cover </w:t>
      </w:r>
      <w:r w:rsidR="00005075" w:rsidRPr="00E831F0">
        <w:rPr>
          <w:rFonts w:ascii="Arial" w:hAnsi="Arial" w:cs="Arial"/>
          <w:sz w:val="24"/>
          <w:szCs w:val="24"/>
        </w:rPr>
        <w:t>Letter</w:t>
      </w:r>
      <w:r w:rsidRPr="00E831F0">
        <w:rPr>
          <w:rFonts w:ascii="Arial" w:hAnsi="Arial" w:cs="Arial"/>
          <w:sz w:val="24"/>
          <w:szCs w:val="24"/>
        </w:rPr>
        <w:t xml:space="preserve"> </w:t>
      </w:r>
    </w:p>
    <w:p w14:paraId="36BDCF9F" w14:textId="77777777" w:rsidR="003E64C6" w:rsidRPr="00E831F0" w:rsidRDefault="003E64C6" w:rsidP="00E831F0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831F0">
        <w:rPr>
          <w:rFonts w:ascii="Arial" w:hAnsi="Arial" w:cs="Arial"/>
          <w:bCs/>
          <w:sz w:val="24"/>
          <w:szCs w:val="24"/>
        </w:rPr>
        <w:t xml:space="preserve">Resume </w:t>
      </w:r>
    </w:p>
    <w:p w14:paraId="2AD2CF38" w14:textId="285E459D" w:rsidR="003E64C6" w:rsidRPr="00E831F0" w:rsidRDefault="00E831F0" w:rsidP="00E831F0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3E64C6" w:rsidRPr="00E831F0">
        <w:rPr>
          <w:rFonts w:ascii="Arial" w:hAnsi="Arial" w:cs="Arial"/>
          <w:sz w:val="24"/>
          <w:szCs w:val="24"/>
        </w:rPr>
        <w:t>Letters of Recommendation</w:t>
      </w:r>
      <w:r w:rsidR="00FF3801" w:rsidRPr="00E831F0">
        <w:rPr>
          <w:rFonts w:ascii="Arial" w:hAnsi="Arial" w:cs="Arial"/>
          <w:sz w:val="24"/>
          <w:szCs w:val="24"/>
        </w:rPr>
        <w:t xml:space="preserve"> </w:t>
      </w:r>
    </w:p>
    <w:p w14:paraId="7464639E" w14:textId="4B9538EB" w:rsidR="003E64C6" w:rsidRPr="00E831F0" w:rsidRDefault="00E831F0" w:rsidP="00E831F0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3E64C6" w:rsidRPr="00E831F0">
        <w:rPr>
          <w:rFonts w:ascii="Arial" w:hAnsi="Arial" w:cs="Arial"/>
          <w:sz w:val="24"/>
          <w:szCs w:val="24"/>
        </w:rPr>
        <w:t>Essay Responses</w:t>
      </w:r>
      <w:r w:rsidR="00745D2F" w:rsidRPr="00E831F0">
        <w:rPr>
          <w:rFonts w:ascii="Arial" w:hAnsi="Arial" w:cs="Arial"/>
          <w:sz w:val="24"/>
          <w:szCs w:val="24"/>
        </w:rPr>
        <w:t xml:space="preserve"> </w:t>
      </w:r>
    </w:p>
    <w:p w14:paraId="5B0ABAE0" w14:textId="77777777" w:rsidR="00E831F0" w:rsidRDefault="00E831F0" w:rsidP="002518A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4EA127" w14:textId="31C12DE7" w:rsidR="002518A2" w:rsidRPr="00225CC5" w:rsidRDefault="002518A2" w:rsidP="002518A2">
      <w:pPr>
        <w:pStyle w:val="NoSpacing"/>
        <w:rPr>
          <w:rFonts w:ascii="Arial" w:hAnsi="Arial" w:cs="Arial"/>
          <w:b/>
          <w:sz w:val="24"/>
          <w:szCs w:val="24"/>
        </w:rPr>
      </w:pPr>
      <w:r w:rsidRPr="00225CC5">
        <w:rPr>
          <w:rFonts w:ascii="Arial" w:hAnsi="Arial" w:cs="Arial"/>
          <w:b/>
          <w:sz w:val="24"/>
          <w:szCs w:val="24"/>
        </w:rPr>
        <w:t>General Instructions</w:t>
      </w:r>
      <w:r>
        <w:rPr>
          <w:rFonts w:ascii="Arial" w:hAnsi="Arial" w:cs="Arial"/>
          <w:b/>
          <w:sz w:val="24"/>
          <w:szCs w:val="24"/>
        </w:rPr>
        <w:t>:</w:t>
      </w:r>
    </w:p>
    <w:p w14:paraId="45893FA4" w14:textId="4AA01B06" w:rsidR="002518A2" w:rsidRDefault="00FF3801" w:rsidP="002518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</w:t>
      </w:r>
      <w:r w:rsidR="002518A2">
        <w:rPr>
          <w:rFonts w:ascii="Arial" w:hAnsi="Arial" w:cs="Arial"/>
          <w:sz w:val="24"/>
          <w:szCs w:val="24"/>
        </w:rPr>
        <w:t xml:space="preserve"> all application </w:t>
      </w:r>
      <w:r w:rsidR="00E831F0">
        <w:rPr>
          <w:rFonts w:ascii="Arial" w:hAnsi="Arial" w:cs="Arial"/>
          <w:sz w:val="24"/>
          <w:szCs w:val="24"/>
        </w:rPr>
        <w:t xml:space="preserve">materials </w:t>
      </w:r>
      <w:r w:rsidR="002518A2">
        <w:rPr>
          <w:rFonts w:ascii="Arial" w:hAnsi="Arial" w:cs="Arial"/>
          <w:sz w:val="24"/>
          <w:szCs w:val="24"/>
        </w:rPr>
        <w:t>as one document</w:t>
      </w:r>
      <w:r w:rsidR="00503E5E">
        <w:rPr>
          <w:rFonts w:ascii="Arial" w:hAnsi="Arial" w:cs="Arial"/>
          <w:sz w:val="24"/>
          <w:szCs w:val="24"/>
        </w:rPr>
        <w:t xml:space="preserve"> (PDF)</w:t>
      </w:r>
      <w:r w:rsidR="002518A2">
        <w:rPr>
          <w:rFonts w:ascii="Arial" w:hAnsi="Arial" w:cs="Arial"/>
          <w:sz w:val="24"/>
          <w:szCs w:val="24"/>
        </w:rPr>
        <w:t xml:space="preserve"> </w:t>
      </w:r>
      <w:r w:rsidR="00503E5E">
        <w:rPr>
          <w:rFonts w:ascii="Arial" w:hAnsi="Arial" w:cs="Arial"/>
          <w:sz w:val="24"/>
          <w:szCs w:val="24"/>
        </w:rPr>
        <w:t xml:space="preserve">via email </w:t>
      </w:r>
      <w:r w:rsidR="00503E5E" w:rsidRPr="000F45B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  <w:r w:rsidR="00503E5E" w:rsidRPr="000F45B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E012B1">
          <w:rPr>
            <w:rStyle w:val="Hyperlink"/>
            <w:rFonts w:ascii="Arial" w:hAnsi="Arial" w:cs="Arial"/>
            <w:sz w:val="24"/>
            <w:szCs w:val="24"/>
          </w:rPr>
          <w:t>ncla.leadership@gmail.com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D5B54B0" w14:textId="77777777" w:rsidR="002518A2" w:rsidRPr="000F45B5" w:rsidRDefault="002518A2" w:rsidP="002518A2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b/>
          <w:sz w:val="24"/>
          <w:szCs w:val="24"/>
        </w:rPr>
        <w:t xml:space="preserve">Cover </w:t>
      </w:r>
      <w:r w:rsidR="00005075">
        <w:rPr>
          <w:rFonts w:ascii="Arial" w:hAnsi="Arial" w:cs="Arial"/>
          <w:b/>
          <w:sz w:val="24"/>
          <w:szCs w:val="24"/>
        </w:rPr>
        <w:t>Letter</w:t>
      </w:r>
    </w:p>
    <w:p w14:paraId="73CCC32B" w14:textId="77777777" w:rsidR="00005075" w:rsidRDefault="00FF3801" w:rsidP="002518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cover </w:t>
      </w:r>
      <w:r w:rsidR="00005075">
        <w:rPr>
          <w:rFonts w:ascii="Arial" w:hAnsi="Arial" w:cs="Arial"/>
          <w:sz w:val="24"/>
          <w:szCs w:val="24"/>
        </w:rPr>
        <w:t>letter</w:t>
      </w:r>
      <w:r>
        <w:rPr>
          <w:rFonts w:ascii="Arial" w:hAnsi="Arial" w:cs="Arial"/>
          <w:sz w:val="24"/>
          <w:szCs w:val="24"/>
        </w:rPr>
        <w:t xml:space="preserve">, </w:t>
      </w:r>
      <w:r w:rsidR="00005075">
        <w:rPr>
          <w:rFonts w:ascii="Arial" w:hAnsi="Arial" w:cs="Arial"/>
          <w:sz w:val="24"/>
          <w:szCs w:val="24"/>
        </w:rPr>
        <w:t xml:space="preserve">please provide the following: </w:t>
      </w:r>
    </w:p>
    <w:p w14:paraId="116843A8" w14:textId="77777777" w:rsidR="00005075" w:rsidRPr="00005075" w:rsidRDefault="00005075" w:rsidP="0000507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05075">
        <w:rPr>
          <w:rFonts w:ascii="Arial" w:hAnsi="Arial" w:cs="Arial"/>
          <w:sz w:val="24"/>
          <w:szCs w:val="24"/>
        </w:rPr>
        <w:t>Current NCLA membership status</w:t>
      </w:r>
    </w:p>
    <w:p w14:paraId="67F84165" w14:textId="77777777" w:rsidR="00005075" w:rsidRPr="00005075" w:rsidRDefault="00005075" w:rsidP="0000507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05075">
        <w:rPr>
          <w:rFonts w:ascii="Arial" w:hAnsi="Arial" w:cs="Arial"/>
          <w:sz w:val="24"/>
          <w:szCs w:val="24"/>
        </w:rPr>
        <w:t>Contact Information</w:t>
      </w:r>
    </w:p>
    <w:p w14:paraId="08FFB584" w14:textId="77777777" w:rsidR="00005075" w:rsidRDefault="00005075" w:rsidP="0000507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005075">
        <w:rPr>
          <w:rFonts w:ascii="Arial" w:hAnsi="Arial" w:cs="Arial"/>
          <w:sz w:val="24"/>
          <w:szCs w:val="24"/>
        </w:rPr>
        <w:t>Why you want to attend the Institute</w:t>
      </w:r>
    </w:p>
    <w:p w14:paraId="17F0ECF4" w14:textId="77777777" w:rsidR="00E831F0" w:rsidRDefault="00E831F0" w:rsidP="000050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A9138B" w14:textId="77777777" w:rsidR="00E831F0" w:rsidRDefault="00E831F0" w:rsidP="000050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B5C1AA1" w14:textId="77777777" w:rsidR="00D37522" w:rsidRDefault="00D37522" w:rsidP="000050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767A91" w14:textId="77777777" w:rsidR="00D37522" w:rsidRDefault="00D37522" w:rsidP="000050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4E33BE7" w14:textId="7B3998D5" w:rsidR="002518A2" w:rsidRPr="00005075" w:rsidRDefault="002518A2" w:rsidP="00005075">
      <w:pPr>
        <w:spacing w:line="240" w:lineRule="auto"/>
        <w:rPr>
          <w:rFonts w:ascii="Arial" w:hAnsi="Arial" w:cs="Arial"/>
          <w:sz w:val="24"/>
          <w:szCs w:val="24"/>
        </w:rPr>
      </w:pPr>
      <w:r w:rsidRPr="00005075">
        <w:rPr>
          <w:rFonts w:ascii="Arial" w:hAnsi="Arial" w:cs="Arial"/>
          <w:b/>
          <w:sz w:val="24"/>
          <w:szCs w:val="24"/>
        </w:rPr>
        <w:t>Resume</w:t>
      </w:r>
    </w:p>
    <w:p w14:paraId="2C7DFA8A" w14:textId="77777777" w:rsidR="002518A2" w:rsidRPr="000F45B5" w:rsidRDefault="002518A2" w:rsidP="002518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</w:t>
      </w:r>
      <w:r w:rsidRPr="000F45B5">
        <w:rPr>
          <w:rFonts w:ascii="Arial" w:hAnsi="Arial" w:cs="Arial"/>
          <w:sz w:val="24"/>
          <w:szCs w:val="24"/>
        </w:rPr>
        <w:t>collect uniform information from each applicant</w:t>
      </w:r>
      <w:r>
        <w:rPr>
          <w:rFonts w:ascii="Arial" w:hAnsi="Arial" w:cs="Arial"/>
          <w:sz w:val="24"/>
          <w:szCs w:val="24"/>
        </w:rPr>
        <w:t>, be sure your resume i</w:t>
      </w:r>
      <w:r w:rsidRPr="000F45B5">
        <w:rPr>
          <w:rFonts w:ascii="Arial" w:hAnsi="Arial" w:cs="Arial"/>
          <w:sz w:val="24"/>
          <w:szCs w:val="24"/>
        </w:rPr>
        <w:t>ncludes the following sections:</w:t>
      </w:r>
    </w:p>
    <w:p w14:paraId="78015001" w14:textId="77777777" w:rsidR="002518A2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5CC5">
        <w:rPr>
          <w:rFonts w:ascii="Arial" w:hAnsi="Arial" w:cs="Arial"/>
          <w:sz w:val="24"/>
          <w:szCs w:val="24"/>
        </w:rPr>
        <w:t xml:space="preserve">Contact information. </w:t>
      </w:r>
    </w:p>
    <w:p w14:paraId="65672854" w14:textId="77777777" w:rsidR="002518A2" w:rsidRPr="00225CC5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5CC5">
        <w:rPr>
          <w:rFonts w:ascii="Arial" w:hAnsi="Arial" w:cs="Arial"/>
          <w:sz w:val="24"/>
          <w:szCs w:val="24"/>
        </w:rPr>
        <w:t>Education. List all academic</w:t>
      </w:r>
      <w:r>
        <w:rPr>
          <w:rFonts w:ascii="Arial" w:hAnsi="Arial" w:cs="Arial"/>
          <w:sz w:val="24"/>
          <w:szCs w:val="24"/>
        </w:rPr>
        <w:t xml:space="preserve"> degrees and the year received and </w:t>
      </w:r>
      <w:r w:rsidRPr="00225CC5">
        <w:rPr>
          <w:rFonts w:ascii="Arial" w:hAnsi="Arial" w:cs="Arial"/>
          <w:sz w:val="24"/>
          <w:szCs w:val="24"/>
        </w:rPr>
        <w:t>list any relevant continuing education.</w:t>
      </w:r>
    </w:p>
    <w:p w14:paraId="418302FF" w14:textId="77777777" w:rsidR="002518A2" w:rsidRPr="000F45B5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sz w:val="24"/>
          <w:szCs w:val="24"/>
        </w:rPr>
        <w:t>Relevant work experience. List all library positions with dates for each, and include a brief description of duties for each position. List any non-library positions if you held them for a year or more.</w:t>
      </w:r>
    </w:p>
    <w:p w14:paraId="5A16BA5D" w14:textId="77777777" w:rsidR="002518A2" w:rsidRPr="000F45B5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sz w:val="24"/>
          <w:szCs w:val="24"/>
        </w:rPr>
        <w:t xml:space="preserve">Professional memberships and activities. </w:t>
      </w:r>
    </w:p>
    <w:p w14:paraId="34F877CC" w14:textId="77777777" w:rsidR="002518A2" w:rsidRPr="000F45B5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sz w:val="24"/>
          <w:szCs w:val="24"/>
        </w:rPr>
        <w:t>Community memberships and activities. You may include involvement in communities other than the one in which you currently work.</w:t>
      </w:r>
    </w:p>
    <w:p w14:paraId="3B18AA2C" w14:textId="77777777" w:rsidR="002518A2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5CC5">
        <w:rPr>
          <w:rFonts w:ascii="Arial" w:hAnsi="Arial" w:cs="Arial"/>
          <w:sz w:val="24"/>
          <w:szCs w:val="24"/>
        </w:rPr>
        <w:t>Any awards, publications, pres</w:t>
      </w:r>
      <w:r>
        <w:rPr>
          <w:rFonts w:ascii="Arial" w:hAnsi="Arial" w:cs="Arial"/>
          <w:sz w:val="24"/>
          <w:szCs w:val="24"/>
        </w:rPr>
        <w:t>entations, or special projects.</w:t>
      </w:r>
    </w:p>
    <w:p w14:paraId="3C452464" w14:textId="77777777" w:rsidR="002518A2" w:rsidRDefault="002518A2" w:rsidP="002518A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5CC5">
        <w:rPr>
          <w:rFonts w:ascii="Arial" w:hAnsi="Arial" w:cs="Arial"/>
          <w:sz w:val="24"/>
          <w:szCs w:val="24"/>
        </w:rPr>
        <w:t xml:space="preserve">Any relevant volunteer experience. </w:t>
      </w:r>
    </w:p>
    <w:p w14:paraId="4391D1F7" w14:textId="77777777" w:rsidR="002518A2" w:rsidRDefault="002518A2" w:rsidP="002518A2">
      <w:pPr>
        <w:pStyle w:val="NoSpacing"/>
      </w:pPr>
    </w:p>
    <w:p w14:paraId="4C30CF11" w14:textId="109493E2" w:rsidR="002518A2" w:rsidRPr="00FF3801" w:rsidRDefault="002518A2" w:rsidP="00FF3801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F3801">
        <w:rPr>
          <w:rFonts w:ascii="Arial" w:hAnsi="Arial" w:cs="Arial"/>
          <w:b/>
          <w:sz w:val="24"/>
          <w:szCs w:val="24"/>
        </w:rPr>
        <w:t xml:space="preserve">Letters of Recommendation </w:t>
      </w:r>
    </w:p>
    <w:p w14:paraId="07848CF5" w14:textId="77777777" w:rsidR="002518A2" w:rsidRDefault="002518A2" w:rsidP="002518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Letters of recommendation should be </w:t>
      </w:r>
      <w:r w:rsidRPr="000F45B5">
        <w:rPr>
          <w:rFonts w:ascii="Arial" w:hAnsi="Arial" w:cs="Arial"/>
          <w:sz w:val="24"/>
          <w:szCs w:val="24"/>
        </w:rPr>
        <w:t>in standard busine</w:t>
      </w:r>
      <w:r>
        <w:rPr>
          <w:rFonts w:ascii="Arial" w:hAnsi="Arial" w:cs="Arial"/>
          <w:sz w:val="24"/>
          <w:szCs w:val="24"/>
        </w:rPr>
        <w:t xml:space="preserve">ss letter format and </w:t>
      </w:r>
      <w:r w:rsidRPr="00512EB9">
        <w:rPr>
          <w:rFonts w:ascii="Arial" w:hAnsi="Arial" w:cs="Arial"/>
          <w:sz w:val="24"/>
          <w:szCs w:val="24"/>
        </w:rPr>
        <w:t xml:space="preserve">should speak to the qualities and skills that you will bring to the Institute.  </w:t>
      </w:r>
    </w:p>
    <w:p w14:paraId="032034F3" w14:textId="77777777" w:rsidR="002518A2" w:rsidRDefault="002518A2" w:rsidP="00C3630A">
      <w:pPr>
        <w:pStyle w:val="NoSpacing"/>
        <w:spacing w:after="0"/>
        <w:rPr>
          <w:rFonts w:ascii="Arial" w:hAnsi="Arial" w:cs="Arial"/>
          <w:sz w:val="24"/>
          <w:szCs w:val="24"/>
        </w:rPr>
      </w:pPr>
      <w:r w:rsidRPr="00246301">
        <w:rPr>
          <w:rFonts w:ascii="Arial" w:hAnsi="Arial" w:cs="Arial"/>
          <w:sz w:val="24"/>
          <w:szCs w:val="24"/>
        </w:rPr>
        <w:t xml:space="preserve">Submit </w:t>
      </w:r>
      <w:r>
        <w:rPr>
          <w:rFonts w:ascii="Arial" w:hAnsi="Arial" w:cs="Arial"/>
          <w:sz w:val="24"/>
          <w:szCs w:val="24"/>
        </w:rPr>
        <w:t>one letter of recommendation</w:t>
      </w:r>
      <w:r w:rsidRPr="00246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0F45B5">
        <w:rPr>
          <w:rFonts w:ascii="Arial" w:hAnsi="Arial" w:cs="Arial"/>
          <w:sz w:val="24"/>
          <w:szCs w:val="24"/>
        </w:rPr>
        <w:t>rom your library director or other top administrator. This letter should reflect a clear understanding of</w:t>
      </w:r>
      <w:r>
        <w:rPr>
          <w:rFonts w:ascii="Arial" w:hAnsi="Arial" w:cs="Arial"/>
          <w:sz w:val="24"/>
          <w:szCs w:val="24"/>
        </w:rPr>
        <w:t>,</w:t>
      </w:r>
      <w:r w:rsidRPr="000F45B5">
        <w:rPr>
          <w:rFonts w:ascii="Arial" w:hAnsi="Arial" w:cs="Arial"/>
          <w:sz w:val="24"/>
          <w:szCs w:val="24"/>
        </w:rPr>
        <w:t xml:space="preserve"> and support for</w:t>
      </w:r>
      <w:r>
        <w:rPr>
          <w:rFonts w:ascii="Arial" w:hAnsi="Arial" w:cs="Arial"/>
          <w:sz w:val="24"/>
          <w:szCs w:val="24"/>
        </w:rPr>
        <w:t xml:space="preserve">, all Leadership Institute activities, </w:t>
      </w:r>
      <w:r w:rsidRPr="000F45B5">
        <w:rPr>
          <w:rFonts w:ascii="Arial" w:hAnsi="Arial" w:cs="Arial"/>
          <w:sz w:val="24"/>
          <w:szCs w:val="24"/>
        </w:rPr>
        <w:t>as well as knowledge of your work and accomplishments in the library. It should also speak to what the library hopes you wil</w:t>
      </w:r>
      <w:r>
        <w:rPr>
          <w:rFonts w:ascii="Arial" w:hAnsi="Arial" w:cs="Arial"/>
          <w:sz w:val="24"/>
          <w:szCs w:val="24"/>
        </w:rPr>
        <w:t>l gain from participation in this</w:t>
      </w:r>
      <w:r w:rsidRPr="000F45B5">
        <w:rPr>
          <w:rFonts w:ascii="Arial" w:hAnsi="Arial" w:cs="Arial"/>
          <w:sz w:val="24"/>
          <w:szCs w:val="24"/>
        </w:rPr>
        <w:t xml:space="preserve"> experience.</w:t>
      </w:r>
    </w:p>
    <w:p w14:paraId="059C0C9F" w14:textId="77777777" w:rsidR="002518A2" w:rsidRPr="000F45B5" w:rsidRDefault="002518A2" w:rsidP="00C36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CE809" w14:textId="77777777" w:rsidR="002518A2" w:rsidRDefault="002518A2" w:rsidP="002518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6301">
        <w:rPr>
          <w:rFonts w:ascii="Arial" w:hAnsi="Arial" w:cs="Arial"/>
          <w:sz w:val="24"/>
          <w:szCs w:val="24"/>
        </w:rPr>
        <w:t xml:space="preserve">Submit </w:t>
      </w:r>
      <w:r>
        <w:rPr>
          <w:rFonts w:ascii="Arial" w:hAnsi="Arial" w:cs="Arial"/>
          <w:sz w:val="24"/>
          <w:szCs w:val="24"/>
        </w:rPr>
        <w:t>one letter of recommendation</w:t>
      </w:r>
      <w:r w:rsidRPr="00246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Pr="000F45B5">
        <w:rPr>
          <w:rFonts w:ascii="Arial" w:hAnsi="Arial" w:cs="Arial"/>
          <w:sz w:val="24"/>
          <w:szCs w:val="24"/>
        </w:rPr>
        <w:t>another professional colleague</w:t>
      </w:r>
      <w:r>
        <w:rPr>
          <w:rFonts w:ascii="Arial" w:hAnsi="Arial" w:cs="Arial"/>
          <w:sz w:val="24"/>
          <w:szCs w:val="24"/>
        </w:rPr>
        <w:t xml:space="preserve"> that </w:t>
      </w:r>
      <w:r w:rsidRPr="00512EB9">
        <w:rPr>
          <w:rFonts w:ascii="Arial" w:hAnsi="Arial" w:cs="Arial"/>
          <w:sz w:val="24"/>
          <w:szCs w:val="24"/>
        </w:rPr>
        <w:t>speak</w:t>
      </w:r>
      <w:r>
        <w:rPr>
          <w:rFonts w:ascii="Arial" w:hAnsi="Arial" w:cs="Arial"/>
          <w:sz w:val="24"/>
          <w:szCs w:val="24"/>
        </w:rPr>
        <w:t>s</w:t>
      </w:r>
      <w:r w:rsidRPr="00512EB9">
        <w:rPr>
          <w:rFonts w:ascii="Arial" w:hAnsi="Arial" w:cs="Arial"/>
          <w:sz w:val="24"/>
          <w:szCs w:val="24"/>
        </w:rPr>
        <w:t xml:space="preserve"> to the qualities and skills that you will bring to the Institute.  </w:t>
      </w:r>
    </w:p>
    <w:p w14:paraId="747E7B8C" w14:textId="77777777" w:rsidR="002518A2" w:rsidRDefault="002518A2" w:rsidP="002518A2">
      <w:pPr>
        <w:pStyle w:val="NoSpacing"/>
      </w:pPr>
    </w:p>
    <w:p w14:paraId="3356960F" w14:textId="77777777" w:rsidR="002518A2" w:rsidRPr="000F45B5" w:rsidRDefault="002518A2" w:rsidP="002518A2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b/>
          <w:sz w:val="24"/>
          <w:szCs w:val="24"/>
        </w:rPr>
        <w:t>Essay</w:t>
      </w:r>
      <w:r>
        <w:rPr>
          <w:rFonts w:ascii="Arial" w:hAnsi="Arial" w:cs="Arial"/>
          <w:b/>
          <w:sz w:val="24"/>
          <w:szCs w:val="24"/>
        </w:rPr>
        <w:t xml:space="preserve"> Responses</w:t>
      </w:r>
    </w:p>
    <w:p w14:paraId="1BC77C04" w14:textId="77777777" w:rsidR="002518A2" w:rsidRPr="00F125E3" w:rsidRDefault="00490D5D" w:rsidP="002518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Essay #1 - </w:t>
      </w:r>
      <w:r w:rsidR="002518A2">
        <w:rPr>
          <w:rFonts w:ascii="Arial" w:hAnsi="Arial" w:cs="Arial"/>
          <w:sz w:val="24"/>
          <w:szCs w:val="24"/>
        </w:rPr>
        <w:t xml:space="preserve">Describe how the Institute </w:t>
      </w:r>
      <w:r>
        <w:rPr>
          <w:rFonts w:ascii="Arial" w:hAnsi="Arial" w:cs="Arial"/>
          <w:sz w:val="24"/>
          <w:szCs w:val="24"/>
        </w:rPr>
        <w:t>will b</w:t>
      </w:r>
      <w:r w:rsidR="002518A2">
        <w:rPr>
          <w:rFonts w:ascii="Arial" w:hAnsi="Arial" w:cs="Arial"/>
          <w:sz w:val="24"/>
          <w:szCs w:val="24"/>
        </w:rPr>
        <w:t>enefit your library</w:t>
      </w:r>
      <w:r>
        <w:rPr>
          <w:rFonts w:ascii="Arial" w:hAnsi="Arial" w:cs="Arial"/>
          <w:sz w:val="24"/>
          <w:szCs w:val="24"/>
        </w:rPr>
        <w:t>, a</w:t>
      </w:r>
      <w:r w:rsidR="002518A2">
        <w:rPr>
          <w:rFonts w:ascii="Arial" w:hAnsi="Arial" w:cs="Arial"/>
          <w:sz w:val="24"/>
          <w:szCs w:val="24"/>
        </w:rPr>
        <w:t>s well as your personal and professional growth.</w:t>
      </w:r>
    </w:p>
    <w:p w14:paraId="4EED72A1" w14:textId="7E86DC63" w:rsidR="00C3630A" w:rsidRDefault="00490D5D" w:rsidP="002518A2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Essay #2 - </w:t>
      </w:r>
      <w:r>
        <w:rPr>
          <w:rFonts w:ascii="Arial" w:hAnsi="Arial" w:cs="Arial"/>
          <w:sz w:val="24"/>
          <w:szCs w:val="24"/>
        </w:rPr>
        <w:t xml:space="preserve">Community focus and connection is a critical aspect of the Leadership Institute experience. Please identify a major issue facing </w:t>
      </w:r>
      <w:r w:rsidR="00D81F5F">
        <w:rPr>
          <w:rFonts w:ascii="Arial" w:hAnsi="Arial" w:cs="Arial"/>
          <w:sz w:val="24"/>
          <w:szCs w:val="24"/>
        </w:rPr>
        <w:t xml:space="preserve">the </w:t>
      </w:r>
      <w:r w:rsidR="00E831F0">
        <w:rPr>
          <w:rFonts w:ascii="Arial" w:hAnsi="Arial" w:cs="Arial"/>
          <w:sz w:val="24"/>
          <w:szCs w:val="24"/>
        </w:rPr>
        <w:t>members</w:t>
      </w:r>
      <w:r w:rsidR="00D81F5F">
        <w:rPr>
          <w:rFonts w:ascii="Arial" w:hAnsi="Arial" w:cs="Arial"/>
          <w:sz w:val="24"/>
          <w:szCs w:val="24"/>
        </w:rPr>
        <w:t xml:space="preserve"> in your community and explain how you might address this concern. This could potentially be the focus of your Institute project. </w:t>
      </w:r>
    </w:p>
    <w:p w14:paraId="065367C7" w14:textId="77777777" w:rsidR="002518A2" w:rsidRPr="000F45B5" w:rsidRDefault="002518A2" w:rsidP="002518A2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F45B5">
        <w:rPr>
          <w:rFonts w:ascii="Arial" w:hAnsi="Arial" w:cs="Arial"/>
          <w:b/>
          <w:sz w:val="24"/>
          <w:szCs w:val="24"/>
        </w:rPr>
        <w:t>Application Submission</w:t>
      </w:r>
    </w:p>
    <w:p w14:paraId="48C0F63D" w14:textId="39BF300A" w:rsidR="002518A2" w:rsidRPr="00F125E3" w:rsidRDefault="002518A2" w:rsidP="002518A2">
      <w:pPr>
        <w:spacing w:line="240" w:lineRule="auto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0F45B5">
        <w:rPr>
          <w:rFonts w:ascii="Arial" w:hAnsi="Arial" w:cs="Arial"/>
          <w:b/>
          <w:color w:val="FF0000"/>
          <w:sz w:val="24"/>
          <w:szCs w:val="24"/>
        </w:rPr>
        <w:t>Applications are du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 by </w:t>
      </w:r>
      <w:r w:rsidR="00D81F5F">
        <w:rPr>
          <w:rFonts w:ascii="Arial" w:hAnsi="Arial" w:cs="Arial"/>
          <w:b/>
          <w:color w:val="FF0000"/>
          <w:sz w:val="24"/>
          <w:szCs w:val="24"/>
        </w:rPr>
        <w:t xml:space="preserve">Friday, </w:t>
      </w:r>
      <w:r w:rsidR="00850E54">
        <w:rPr>
          <w:rFonts w:ascii="Arial" w:hAnsi="Arial" w:cs="Arial"/>
          <w:b/>
          <w:color w:val="FF0000"/>
          <w:sz w:val="24"/>
          <w:szCs w:val="24"/>
        </w:rPr>
        <w:t>March 27, 2020</w:t>
      </w:r>
      <w:r w:rsidRPr="000F45B5">
        <w:rPr>
          <w:rFonts w:ascii="Arial" w:hAnsi="Arial" w:cs="Arial"/>
          <w:b/>
          <w:color w:val="FF0000"/>
          <w:sz w:val="24"/>
          <w:szCs w:val="24"/>
        </w:rPr>
        <w:t>.</w:t>
      </w:r>
      <w:r w:rsidR="00E831F0">
        <w:rPr>
          <w:rFonts w:ascii="Arial" w:hAnsi="Arial" w:cs="Arial"/>
          <w:b/>
          <w:color w:val="FF0000"/>
          <w:sz w:val="24"/>
          <w:szCs w:val="24"/>
        </w:rPr>
        <w:t xml:space="preserve"> Submissions received after this date will not be considered. </w:t>
      </w:r>
    </w:p>
    <w:p w14:paraId="0F8FAF1A" w14:textId="77777777" w:rsidR="00E831F0" w:rsidRDefault="00E831F0" w:rsidP="00E831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all application materials as one document (PDF) via email </w:t>
      </w:r>
      <w:r w:rsidRPr="000F45B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  <w:r w:rsidRPr="000F45B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012B1">
          <w:rPr>
            <w:rStyle w:val="Hyperlink"/>
            <w:rFonts w:ascii="Arial" w:hAnsi="Arial" w:cs="Arial"/>
            <w:sz w:val="24"/>
            <w:szCs w:val="24"/>
          </w:rPr>
          <w:t>ncla.leadership@gmail.com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5223A91" w14:textId="1A3DCF57" w:rsidR="002518A2" w:rsidRDefault="002518A2" w:rsidP="002518A2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subject line of the email messag</w:t>
      </w:r>
      <w:r w:rsidR="00797A06">
        <w:rPr>
          <w:rFonts w:ascii="Arial" w:hAnsi="Arial"/>
          <w:sz w:val="24"/>
          <w:szCs w:val="24"/>
        </w:rPr>
        <w:t xml:space="preserve">e should read: &lt;your last name&gt; </w:t>
      </w:r>
      <w:r>
        <w:rPr>
          <w:rFonts w:ascii="Arial" w:hAnsi="Arial"/>
          <w:sz w:val="24"/>
          <w:szCs w:val="24"/>
        </w:rPr>
        <w:t>&lt;your first name&gt;</w:t>
      </w:r>
      <w:r w:rsidR="00797A06">
        <w:rPr>
          <w:rFonts w:ascii="Arial" w:hAnsi="Arial"/>
          <w:sz w:val="24"/>
          <w:szCs w:val="24"/>
        </w:rPr>
        <w:t xml:space="preserve"> </w:t>
      </w:r>
      <w:r w:rsidR="006A37E2">
        <w:rPr>
          <w:rFonts w:ascii="Arial" w:hAnsi="Arial"/>
          <w:sz w:val="24"/>
          <w:szCs w:val="24"/>
        </w:rPr>
        <w:t>LI A</w:t>
      </w:r>
      <w:r>
        <w:rPr>
          <w:rFonts w:ascii="Arial" w:hAnsi="Arial"/>
          <w:sz w:val="24"/>
          <w:szCs w:val="24"/>
        </w:rPr>
        <w:t xml:space="preserve">pplication. For example:  </w:t>
      </w:r>
      <w:r w:rsidR="00797A06">
        <w:rPr>
          <w:rFonts w:ascii="Arial" w:hAnsi="Arial"/>
          <w:sz w:val="24"/>
          <w:szCs w:val="24"/>
        </w:rPr>
        <w:t xml:space="preserve">Smith Susan </w:t>
      </w:r>
      <w:r w:rsidR="006A37E2">
        <w:rPr>
          <w:rFonts w:ascii="Arial" w:hAnsi="Arial"/>
          <w:sz w:val="24"/>
          <w:szCs w:val="24"/>
        </w:rPr>
        <w:t>LI A</w:t>
      </w:r>
      <w:r>
        <w:rPr>
          <w:rFonts w:ascii="Arial" w:hAnsi="Arial"/>
          <w:sz w:val="24"/>
          <w:szCs w:val="24"/>
        </w:rPr>
        <w:t>pplication</w:t>
      </w:r>
    </w:p>
    <w:p w14:paraId="42FB0536" w14:textId="77777777" w:rsidR="00E831F0" w:rsidRDefault="00E831F0" w:rsidP="002518A2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1D2DB641" w14:textId="41F083BF" w:rsidR="002518A2" w:rsidRPr="000F45B5" w:rsidRDefault="002518A2" w:rsidP="002518A2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b/>
          <w:sz w:val="24"/>
          <w:szCs w:val="24"/>
        </w:rPr>
        <w:t>Application Review</w:t>
      </w:r>
    </w:p>
    <w:p w14:paraId="7DB58C77" w14:textId="0180B4E3" w:rsidR="002518A2" w:rsidRPr="000F45B5" w:rsidRDefault="00E831F0" w:rsidP="002518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application packets will be reviewed and scored by </w:t>
      </w:r>
      <w:r w:rsidR="002518A2">
        <w:rPr>
          <w:rFonts w:ascii="Arial" w:hAnsi="Arial" w:cs="Arial"/>
          <w:sz w:val="24"/>
          <w:szCs w:val="24"/>
        </w:rPr>
        <w:t xml:space="preserve">the Leadership Institute </w:t>
      </w:r>
      <w:r w:rsidR="00D81F5F">
        <w:rPr>
          <w:rFonts w:ascii="Arial" w:hAnsi="Arial" w:cs="Arial"/>
          <w:sz w:val="24"/>
          <w:szCs w:val="24"/>
        </w:rPr>
        <w:t>Planning Committee</w:t>
      </w:r>
      <w:r w:rsidR="002518A2">
        <w:rPr>
          <w:rFonts w:ascii="Arial" w:hAnsi="Arial" w:cs="Arial"/>
          <w:sz w:val="24"/>
          <w:szCs w:val="24"/>
        </w:rPr>
        <w:t>.</w:t>
      </w:r>
      <w:r w:rsidR="002518A2" w:rsidRPr="000F45B5">
        <w:rPr>
          <w:rFonts w:ascii="Arial" w:hAnsi="Arial" w:cs="Arial"/>
          <w:sz w:val="24"/>
          <w:szCs w:val="24"/>
        </w:rPr>
        <w:t xml:space="preserve"> </w:t>
      </w:r>
      <w:r w:rsidR="00251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 a</w:t>
      </w:r>
      <w:r w:rsidR="002518A2" w:rsidRPr="000F45B5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 xml:space="preserve"> packets must include: </w:t>
      </w:r>
    </w:p>
    <w:p w14:paraId="38DA9B8E" w14:textId="6F9649F0" w:rsidR="002518A2" w:rsidRDefault="00E831F0" w:rsidP="002518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Letter</w:t>
      </w:r>
    </w:p>
    <w:p w14:paraId="358E66D6" w14:textId="77777777" w:rsidR="002518A2" w:rsidRPr="000F45B5" w:rsidRDefault="002518A2" w:rsidP="002518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sz w:val="24"/>
          <w:szCs w:val="24"/>
        </w:rPr>
        <w:t xml:space="preserve">Resume </w:t>
      </w:r>
    </w:p>
    <w:p w14:paraId="330BE7D3" w14:textId="6DABED80" w:rsidR="002518A2" w:rsidRDefault="00E831F0" w:rsidP="002518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2518A2" w:rsidRPr="00E92F77">
        <w:rPr>
          <w:rFonts w:ascii="Arial" w:hAnsi="Arial" w:cs="Arial"/>
          <w:sz w:val="24"/>
          <w:szCs w:val="24"/>
        </w:rPr>
        <w:t xml:space="preserve">Letters of </w:t>
      </w:r>
      <w:r>
        <w:rPr>
          <w:rFonts w:ascii="Arial" w:hAnsi="Arial" w:cs="Arial"/>
          <w:sz w:val="24"/>
          <w:szCs w:val="24"/>
        </w:rPr>
        <w:t>R</w:t>
      </w:r>
      <w:r w:rsidR="002518A2" w:rsidRPr="00E92F77">
        <w:rPr>
          <w:rFonts w:ascii="Arial" w:hAnsi="Arial" w:cs="Arial"/>
          <w:sz w:val="24"/>
          <w:szCs w:val="24"/>
        </w:rPr>
        <w:t>ecommendation</w:t>
      </w:r>
    </w:p>
    <w:p w14:paraId="6AC95973" w14:textId="3C1302B7" w:rsidR="002518A2" w:rsidRPr="00E92F77" w:rsidRDefault="00E831F0" w:rsidP="002518A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2518A2">
        <w:rPr>
          <w:rFonts w:ascii="Arial" w:hAnsi="Arial" w:cs="Arial"/>
          <w:sz w:val="24"/>
          <w:szCs w:val="24"/>
        </w:rPr>
        <w:t>E</w:t>
      </w:r>
      <w:r w:rsidR="002518A2" w:rsidRPr="00E92F77">
        <w:rPr>
          <w:rFonts w:ascii="Arial" w:hAnsi="Arial" w:cs="Arial"/>
          <w:sz w:val="24"/>
          <w:szCs w:val="24"/>
        </w:rPr>
        <w:t xml:space="preserve">ssay </w:t>
      </w:r>
      <w:r>
        <w:rPr>
          <w:rFonts w:ascii="Arial" w:hAnsi="Arial" w:cs="Arial"/>
          <w:sz w:val="24"/>
          <w:szCs w:val="24"/>
        </w:rPr>
        <w:t>R</w:t>
      </w:r>
      <w:r w:rsidR="002518A2" w:rsidRPr="00E92F77">
        <w:rPr>
          <w:rFonts w:ascii="Arial" w:hAnsi="Arial" w:cs="Arial"/>
          <w:sz w:val="24"/>
          <w:szCs w:val="24"/>
        </w:rPr>
        <w:t xml:space="preserve">esponses </w:t>
      </w:r>
    </w:p>
    <w:p w14:paraId="49797BC6" w14:textId="77777777" w:rsidR="00745D2F" w:rsidRDefault="00745D2F" w:rsidP="002518A2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548E4374" w14:textId="20096069" w:rsidR="00745D2F" w:rsidRDefault="00D81F5F" w:rsidP="002518A2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45D2F">
        <w:rPr>
          <w:rFonts w:ascii="Arial" w:hAnsi="Arial" w:cs="Arial"/>
          <w:b/>
          <w:sz w:val="24"/>
          <w:szCs w:val="24"/>
        </w:rPr>
        <w:t xml:space="preserve">pplicants will be notified </w:t>
      </w:r>
      <w:bookmarkStart w:id="0" w:name="_GoBack"/>
      <w:bookmarkEnd w:id="0"/>
      <w:r w:rsidR="00745D2F">
        <w:rPr>
          <w:rFonts w:ascii="Arial" w:hAnsi="Arial" w:cs="Arial"/>
          <w:b/>
          <w:sz w:val="24"/>
          <w:szCs w:val="24"/>
        </w:rPr>
        <w:t xml:space="preserve">May </w:t>
      </w:r>
      <w:r w:rsidR="00F32377">
        <w:rPr>
          <w:rFonts w:ascii="Arial" w:hAnsi="Arial" w:cs="Arial"/>
          <w:b/>
          <w:sz w:val="24"/>
          <w:szCs w:val="24"/>
        </w:rPr>
        <w:t>2020</w:t>
      </w:r>
      <w:r w:rsidR="00745D2F">
        <w:rPr>
          <w:rFonts w:ascii="Arial" w:hAnsi="Arial" w:cs="Arial"/>
          <w:b/>
          <w:sz w:val="24"/>
          <w:szCs w:val="24"/>
        </w:rPr>
        <w:t>.</w:t>
      </w:r>
    </w:p>
    <w:p w14:paraId="70BEA1E3" w14:textId="77777777" w:rsidR="002518A2" w:rsidRPr="000F45B5" w:rsidRDefault="002518A2" w:rsidP="002518A2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0F45B5">
        <w:rPr>
          <w:rFonts w:ascii="Arial" w:hAnsi="Arial" w:cs="Arial"/>
          <w:b/>
          <w:sz w:val="24"/>
          <w:szCs w:val="24"/>
        </w:rPr>
        <w:t>Questions</w:t>
      </w:r>
      <w:r>
        <w:rPr>
          <w:rFonts w:ascii="Arial" w:hAnsi="Arial" w:cs="Arial"/>
          <w:b/>
          <w:sz w:val="24"/>
          <w:szCs w:val="24"/>
        </w:rPr>
        <w:t>:</w:t>
      </w:r>
    </w:p>
    <w:p w14:paraId="5C557F1E" w14:textId="761F26BD" w:rsidR="002518A2" w:rsidRPr="000F45B5" w:rsidRDefault="002518A2" w:rsidP="00745D2F">
      <w:pPr>
        <w:spacing w:line="240" w:lineRule="auto"/>
        <w:rPr>
          <w:rFonts w:ascii="Arial" w:hAnsi="Arial" w:cs="Arial"/>
          <w:sz w:val="24"/>
          <w:szCs w:val="24"/>
        </w:rPr>
      </w:pPr>
      <w:r w:rsidRPr="000F45B5">
        <w:rPr>
          <w:rFonts w:ascii="Arial" w:hAnsi="Arial" w:cs="Arial"/>
          <w:sz w:val="24"/>
          <w:szCs w:val="24"/>
        </w:rPr>
        <w:t xml:space="preserve">If you have questions about the application process, please </w:t>
      </w:r>
      <w:r>
        <w:rPr>
          <w:rFonts w:ascii="Arial" w:hAnsi="Arial" w:cs="Arial"/>
          <w:sz w:val="24"/>
          <w:szCs w:val="24"/>
        </w:rPr>
        <w:t>contact</w:t>
      </w:r>
      <w:r w:rsidR="00D8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0C3">
        <w:rPr>
          <w:rFonts w:ascii="Arial" w:hAnsi="Arial" w:cs="Arial"/>
          <w:sz w:val="24"/>
          <w:szCs w:val="24"/>
        </w:rPr>
        <w:t>Juli</w:t>
      </w:r>
      <w:proofErr w:type="spellEnd"/>
      <w:r w:rsidR="006A37E2">
        <w:rPr>
          <w:rFonts w:ascii="Arial" w:hAnsi="Arial" w:cs="Arial"/>
          <w:sz w:val="24"/>
          <w:szCs w:val="24"/>
        </w:rPr>
        <w:t xml:space="preserve"> Moore at julianne.moore@co.iredell.nc.us </w:t>
      </w:r>
    </w:p>
    <w:p w14:paraId="56FA9344" w14:textId="77777777" w:rsidR="00A2382A" w:rsidRPr="00DB292A" w:rsidRDefault="00A2382A">
      <w:pPr>
        <w:rPr>
          <w:rFonts w:ascii="Arial" w:hAnsi="Arial" w:cs="Arial"/>
        </w:rPr>
      </w:pPr>
    </w:p>
    <w:sectPr w:rsidR="00A2382A" w:rsidRPr="00DB292A" w:rsidSect="00D43C5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42325"/>
    <w:multiLevelType w:val="hybridMultilevel"/>
    <w:tmpl w:val="14E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04C"/>
    <w:multiLevelType w:val="multilevel"/>
    <w:tmpl w:val="407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A3F1F"/>
    <w:multiLevelType w:val="hybridMultilevel"/>
    <w:tmpl w:val="B63C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02CB"/>
    <w:multiLevelType w:val="hybridMultilevel"/>
    <w:tmpl w:val="B7AE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271C"/>
    <w:multiLevelType w:val="hybridMultilevel"/>
    <w:tmpl w:val="CB5C1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C92C94"/>
    <w:multiLevelType w:val="hybridMultilevel"/>
    <w:tmpl w:val="E8187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66"/>
    <w:rsid w:val="00005075"/>
    <w:rsid w:val="00067920"/>
    <w:rsid w:val="00083CE2"/>
    <w:rsid w:val="000915E9"/>
    <w:rsid w:val="000B0AA1"/>
    <w:rsid w:val="00115BC0"/>
    <w:rsid w:val="00152022"/>
    <w:rsid w:val="00162642"/>
    <w:rsid w:val="001B25DE"/>
    <w:rsid w:val="001D045F"/>
    <w:rsid w:val="001F0A90"/>
    <w:rsid w:val="002518A2"/>
    <w:rsid w:val="002641BE"/>
    <w:rsid w:val="00267BFC"/>
    <w:rsid w:val="002902AA"/>
    <w:rsid w:val="00350394"/>
    <w:rsid w:val="00350AE4"/>
    <w:rsid w:val="00381B1F"/>
    <w:rsid w:val="0039414D"/>
    <w:rsid w:val="0039750A"/>
    <w:rsid w:val="003E140D"/>
    <w:rsid w:val="003E64C6"/>
    <w:rsid w:val="00400836"/>
    <w:rsid w:val="004470C3"/>
    <w:rsid w:val="00490D5D"/>
    <w:rsid w:val="00493667"/>
    <w:rsid w:val="00503E5E"/>
    <w:rsid w:val="00505A4D"/>
    <w:rsid w:val="00527877"/>
    <w:rsid w:val="00580DA1"/>
    <w:rsid w:val="005B5D4E"/>
    <w:rsid w:val="005D2031"/>
    <w:rsid w:val="005E34A9"/>
    <w:rsid w:val="005E5201"/>
    <w:rsid w:val="005F56CD"/>
    <w:rsid w:val="006263C3"/>
    <w:rsid w:val="00647B74"/>
    <w:rsid w:val="006A37E2"/>
    <w:rsid w:val="006E3AEB"/>
    <w:rsid w:val="006F0EEA"/>
    <w:rsid w:val="00745D2F"/>
    <w:rsid w:val="00797A06"/>
    <w:rsid w:val="007D35C2"/>
    <w:rsid w:val="007D7B9F"/>
    <w:rsid w:val="00834358"/>
    <w:rsid w:val="00850E54"/>
    <w:rsid w:val="00895550"/>
    <w:rsid w:val="008D1B0B"/>
    <w:rsid w:val="008F3583"/>
    <w:rsid w:val="008F7051"/>
    <w:rsid w:val="00906ECC"/>
    <w:rsid w:val="00910F18"/>
    <w:rsid w:val="00935E09"/>
    <w:rsid w:val="009614E7"/>
    <w:rsid w:val="00A01AD0"/>
    <w:rsid w:val="00A14D51"/>
    <w:rsid w:val="00A2382A"/>
    <w:rsid w:val="00A634A2"/>
    <w:rsid w:val="00AA7A5B"/>
    <w:rsid w:val="00AD4C70"/>
    <w:rsid w:val="00B0144A"/>
    <w:rsid w:val="00B81688"/>
    <w:rsid w:val="00BA3F81"/>
    <w:rsid w:val="00BB0431"/>
    <w:rsid w:val="00BC7D9D"/>
    <w:rsid w:val="00BD4BD7"/>
    <w:rsid w:val="00C3630A"/>
    <w:rsid w:val="00C42538"/>
    <w:rsid w:val="00C462AA"/>
    <w:rsid w:val="00C55482"/>
    <w:rsid w:val="00C800E4"/>
    <w:rsid w:val="00C80286"/>
    <w:rsid w:val="00CB6832"/>
    <w:rsid w:val="00D126B6"/>
    <w:rsid w:val="00D37522"/>
    <w:rsid w:val="00D43C53"/>
    <w:rsid w:val="00D81F5F"/>
    <w:rsid w:val="00D87441"/>
    <w:rsid w:val="00DA79B2"/>
    <w:rsid w:val="00DB292A"/>
    <w:rsid w:val="00DD3A66"/>
    <w:rsid w:val="00DF4258"/>
    <w:rsid w:val="00E04F4E"/>
    <w:rsid w:val="00E67F62"/>
    <w:rsid w:val="00E73D73"/>
    <w:rsid w:val="00E831F0"/>
    <w:rsid w:val="00F02196"/>
    <w:rsid w:val="00F10DA4"/>
    <w:rsid w:val="00F10F40"/>
    <w:rsid w:val="00F11748"/>
    <w:rsid w:val="00F32377"/>
    <w:rsid w:val="00F35A61"/>
    <w:rsid w:val="00FC116B"/>
    <w:rsid w:val="00FC7210"/>
    <w:rsid w:val="00FE5F80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488DE"/>
  <w15:docId w15:val="{D603574D-B420-43C1-A425-9718119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66"/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2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2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2AA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2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2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2A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C462A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462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2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2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2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2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2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2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2A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350AE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62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62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A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462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462AA"/>
    <w:rPr>
      <w:b/>
      <w:bCs/>
    </w:rPr>
  </w:style>
  <w:style w:type="character" w:styleId="Emphasis">
    <w:name w:val="Emphasis"/>
    <w:basedOn w:val="DefaultParagraphFont"/>
    <w:uiPriority w:val="20"/>
    <w:qFormat/>
    <w:rsid w:val="00C462A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462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2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62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2A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2AA"/>
    <w:rPr>
      <w:b/>
      <w:i/>
      <w:sz w:val="24"/>
    </w:rPr>
  </w:style>
  <w:style w:type="character" w:styleId="SubtleEmphasis">
    <w:name w:val="Subtle Emphasis"/>
    <w:uiPriority w:val="19"/>
    <w:qFormat/>
    <w:rsid w:val="00C462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62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62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62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62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2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0A"/>
    <w:rPr>
      <w:rFonts w:ascii="Tahoma" w:eastAsia="Calibri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8955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la.leade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la.leade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Raye</dc:creator>
  <cp:lastModifiedBy>Joel Ferdon</cp:lastModifiedBy>
  <cp:revision>23</cp:revision>
  <cp:lastPrinted>2016-01-27T21:21:00Z</cp:lastPrinted>
  <dcterms:created xsi:type="dcterms:W3CDTF">2019-12-12T13:58:00Z</dcterms:created>
  <dcterms:modified xsi:type="dcterms:W3CDTF">2019-12-13T13:00:00Z</dcterms:modified>
</cp:coreProperties>
</file>